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9535" w14:textId="77777777" w:rsidR="00073A78" w:rsidRPr="00795FB1" w:rsidRDefault="00073A78" w:rsidP="00073A78">
      <w:pPr>
        <w:tabs>
          <w:tab w:val="left" w:pos="426"/>
          <w:tab w:val="left" w:pos="709"/>
          <w:tab w:val="left" w:pos="993"/>
          <w:tab w:val="left" w:pos="1276"/>
        </w:tabs>
        <w:spacing w:after="0" w:line="360" w:lineRule="auto"/>
        <w:contextualSpacing/>
        <w:jc w:val="both"/>
        <w:rPr>
          <w:rFonts w:ascii="Times New Roman" w:hAnsi="Times New Roman" w:cs="Times New Roman"/>
          <w:b/>
          <w:sz w:val="26"/>
          <w:szCs w:val="26"/>
        </w:rPr>
      </w:pPr>
      <w:r w:rsidRPr="00795FB1">
        <w:rPr>
          <w:rFonts w:ascii="Times New Roman" w:hAnsi="Times New Roman" w:cs="Times New Roman"/>
          <w:b/>
          <w:sz w:val="26"/>
          <w:szCs w:val="26"/>
        </w:rPr>
        <w:t>565/2</w:t>
      </w:r>
    </w:p>
    <w:p w14:paraId="0F6FB673" w14:textId="77777777" w:rsidR="00073A78" w:rsidRPr="00795FB1" w:rsidRDefault="00073A78" w:rsidP="00073A78">
      <w:pPr>
        <w:tabs>
          <w:tab w:val="left" w:pos="426"/>
          <w:tab w:val="left" w:pos="709"/>
          <w:tab w:val="left" w:pos="993"/>
          <w:tab w:val="left" w:pos="1276"/>
        </w:tabs>
        <w:spacing w:after="0" w:line="360" w:lineRule="auto"/>
        <w:contextualSpacing/>
        <w:jc w:val="both"/>
        <w:rPr>
          <w:rFonts w:ascii="Times New Roman" w:hAnsi="Times New Roman" w:cs="Times New Roman"/>
          <w:b/>
          <w:sz w:val="26"/>
          <w:szCs w:val="26"/>
        </w:rPr>
      </w:pPr>
      <w:r w:rsidRPr="00795FB1">
        <w:rPr>
          <w:rFonts w:ascii="Times New Roman" w:hAnsi="Times New Roman" w:cs="Times New Roman"/>
          <w:b/>
          <w:sz w:val="26"/>
          <w:szCs w:val="26"/>
        </w:rPr>
        <w:t>BUSINESS STUDIES</w:t>
      </w:r>
    </w:p>
    <w:p w14:paraId="4BB702FD" w14:textId="77777777" w:rsidR="00073A78" w:rsidRPr="00795FB1" w:rsidRDefault="00073A78" w:rsidP="00073A78">
      <w:pPr>
        <w:tabs>
          <w:tab w:val="left" w:pos="426"/>
          <w:tab w:val="left" w:pos="709"/>
          <w:tab w:val="left" w:pos="993"/>
          <w:tab w:val="left" w:pos="1276"/>
        </w:tabs>
        <w:spacing w:after="0" w:line="360" w:lineRule="auto"/>
        <w:contextualSpacing/>
        <w:jc w:val="both"/>
        <w:rPr>
          <w:rFonts w:ascii="Times New Roman" w:hAnsi="Times New Roman" w:cs="Times New Roman"/>
          <w:b/>
          <w:sz w:val="26"/>
          <w:szCs w:val="26"/>
        </w:rPr>
      </w:pPr>
      <w:r w:rsidRPr="00795FB1">
        <w:rPr>
          <w:rFonts w:ascii="Times New Roman" w:hAnsi="Times New Roman" w:cs="Times New Roman"/>
          <w:b/>
          <w:sz w:val="26"/>
          <w:szCs w:val="26"/>
        </w:rPr>
        <w:t>PAPER 2</w:t>
      </w:r>
    </w:p>
    <w:p w14:paraId="46FA7A01" w14:textId="7EAAB426" w:rsidR="00073A78" w:rsidRPr="00795FB1" w:rsidRDefault="00073A78" w:rsidP="00073A78">
      <w:pPr>
        <w:tabs>
          <w:tab w:val="left" w:pos="426"/>
          <w:tab w:val="left" w:pos="709"/>
          <w:tab w:val="left" w:pos="993"/>
          <w:tab w:val="left" w:pos="1276"/>
        </w:tabs>
        <w:spacing w:after="0" w:line="360" w:lineRule="auto"/>
        <w:contextualSpacing/>
        <w:jc w:val="both"/>
        <w:rPr>
          <w:rFonts w:ascii="Times New Roman" w:hAnsi="Times New Roman" w:cs="Times New Roman"/>
          <w:sz w:val="26"/>
          <w:szCs w:val="26"/>
          <w:lang w:val="en-GB"/>
        </w:rPr>
      </w:pPr>
      <w:r>
        <w:rPr>
          <w:rFonts w:ascii="Times New Roman" w:hAnsi="Times New Roman" w:cs="Times New Roman"/>
          <w:sz w:val="26"/>
          <w:szCs w:val="26"/>
          <w:lang w:val="en-GB"/>
        </w:rPr>
        <w:t>July, 2024</w:t>
      </w:r>
    </w:p>
    <w:p w14:paraId="122746E4" w14:textId="77777777" w:rsidR="00073A78" w:rsidRPr="00795FB1" w:rsidRDefault="00073A78" w:rsidP="00073A78">
      <w:pPr>
        <w:tabs>
          <w:tab w:val="left" w:pos="426"/>
          <w:tab w:val="left" w:pos="709"/>
          <w:tab w:val="left" w:pos="993"/>
          <w:tab w:val="left" w:pos="1276"/>
        </w:tabs>
        <w:spacing w:after="0" w:line="360" w:lineRule="auto"/>
        <w:jc w:val="center"/>
        <w:rPr>
          <w:rFonts w:ascii="Times New Roman" w:hAnsi="Times New Roman" w:cs="Times New Roman"/>
          <w:b/>
          <w:sz w:val="26"/>
          <w:szCs w:val="26"/>
        </w:rPr>
      </w:pPr>
    </w:p>
    <w:p w14:paraId="0E0D82E6" w14:textId="77777777" w:rsidR="00073A78" w:rsidRPr="00073A78" w:rsidRDefault="00073A78" w:rsidP="00073A78">
      <w:pPr>
        <w:tabs>
          <w:tab w:val="left" w:pos="4220"/>
        </w:tabs>
        <w:jc w:val="center"/>
        <w:rPr>
          <w:rFonts w:ascii="Times New Roman" w:hAnsi="Times New Roman" w:cs="Times New Roman"/>
          <w:b/>
          <w:sz w:val="38"/>
          <w:szCs w:val="50"/>
          <w:lang w:val="en-GB"/>
        </w:rPr>
      </w:pPr>
      <w:r w:rsidRPr="00073A78">
        <w:rPr>
          <w:rFonts w:ascii="Times New Roman" w:hAnsi="Times New Roman" w:cs="Times New Roman"/>
          <w:b/>
          <w:sz w:val="38"/>
          <w:szCs w:val="50"/>
          <w:lang w:val="en-GB"/>
        </w:rPr>
        <w:t>END OF TERM 2 EXAMINATION</w:t>
      </w:r>
      <w:r w:rsidRPr="00073A78">
        <w:rPr>
          <w:rFonts w:ascii="Times New Roman" w:hAnsi="Times New Roman" w:cs="Times New Roman"/>
          <w:b/>
          <w:sz w:val="38"/>
          <w:szCs w:val="50"/>
        </w:rPr>
        <w:t xml:space="preserve"> </w:t>
      </w:r>
      <w:r w:rsidRPr="00073A78">
        <w:rPr>
          <w:rFonts w:ascii="Times New Roman" w:hAnsi="Times New Roman" w:cs="Times New Roman"/>
          <w:b/>
          <w:sz w:val="38"/>
          <w:szCs w:val="50"/>
          <w:lang w:val="en-US"/>
        </w:rPr>
        <w:t>YEAR</w:t>
      </w:r>
      <w:r w:rsidRPr="00073A78">
        <w:rPr>
          <w:rFonts w:ascii="Times New Roman" w:hAnsi="Times New Roman" w:cs="Times New Roman"/>
          <w:b/>
          <w:sz w:val="38"/>
          <w:szCs w:val="50"/>
          <w:lang w:val="en-GB"/>
        </w:rPr>
        <w:t xml:space="preserve"> 2024</w:t>
      </w:r>
    </w:p>
    <w:p w14:paraId="6BA80636" w14:textId="77777777" w:rsidR="00073A78" w:rsidRDefault="00073A78" w:rsidP="00073A78">
      <w:pPr>
        <w:tabs>
          <w:tab w:val="left" w:pos="4220"/>
        </w:tabs>
        <w:jc w:val="center"/>
        <w:rPr>
          <w:rFonts w:ascii="Times New Roman" w:hAnsi="Times New Roman" w:cs="Times New Roman"/>
          <w:b/>
          <w:sz w:val="30"/>
          <w:szCs w:val="46"/>
        </w:rPr>
      </w:pPr>
      <w:r w:rsidRPr="00795FB1">
        <w:rPr>
          <w:rFonts w:ascii="Times New Roman" w:hAnsi="Times New Roman" w:cs="Times New Roman"/>
          <w:b/>
          <w:sz w:val="30"/>
          <w:szCs w:val="46"/>
        </w:rPr>
        <w:t>Kenya Certificate of Secondary Education (K.C.S.E)</w:t>
      </w:r>
    </w:p>
    <w:p w14:paraId="28032800" w14:textId="77777777" w:rsidR="00073A78" w:rsidRPr="00CB19B5" w:rsidRDefault="00073A78" w:rsidP="00073A78">
      <w:pPr>
        <w:tabs>
          <w:tab w:val="left" w:pos="4220"/>
        </w:tabs>
        <w:jc w:val="center"/>
        <w:rPr>
          <w:rFonts w:ascii="Times New Roman" w:hAnsi="Times New Roman" w:cs="Times New Roman"/>
          <w:b/>
          <w:sz w:val="60"/>
          <w:szCs w:val="76"/>
        </w:rPr>
      </w:pPr>
      <w:r w:rsidRPr="00CB19B5">
        <w:rPr>
          <w:rFonts w:ascii="Times New Roman" w:hAnsi="Times New Roman" w:cs="Times New Roman"/>
          <w:b/>
          <w:sz w:val="60"/>
          <w:szCs w:val="76"/>
        </w:rPr>
        <w:t xml:space="preserve">Marking scheme </w:t>
      </w:r>
    </w:p>
    <w:p w14:paraId="5E8161E4" w14:textId="77777777" w:rsidR="00073A78" w:rsidRPr="004F5E9D" w:rsidRDefault="00073A78" w:rsidP="00073A78">
      <w:pPr>
        <w:spacing w:line="360" w:lineRule="auto"/>
        <w:ind w:left="720" w:hanging="360"/>
        <w:rPr>
          <w:rFonts w:ascii="Times New Roman" w:hAnsi="Times New Roman" w:cs="Times New Roman"/>
          <w:b/>
          <w:bCs/>
          <w:i/>
          <w:iCs/>
          <w:sz w:val="28"/>
          <w:szCs w:val="28"/>
          <w:u w:val="single"/>
        </w:rPr>
      </w:pPr>
      <w:r w:rsidRPr="004F5E9D">
        <w:rPr>
          <w:rFonts w:ascii="Times New Roman" w:hAnsi="Times New Roman" w:cs="Times New Roman"/>
          <w:b/>
          <w:bCs/>
          <w:i/>
          <w:iCs/>
          <w:sz w:val="28"/>
          <w:szCs w:val="28"/>
          <w:u w:val="single"/>
        </w:rPr>
        <w:t>Marks awarding: 1 mark for the mention otherwise award 2 marks.</w:t>
      </w:r>
    </w:p>
    <w:p w14:paraId="24976330" w14:textId="77777777" w:rsidR="00134710" w:rsidRPr="006F68D0" w:rsidRDefault="00552AE6" w:rsidP="00134710">
      <w:pPr>
        <w:rPr>
          <w:rFonts w:ascii="Times New Roman" w:hAnsi="Times New Roman" w:cs="Times New Roman"/>
          <w:b/>
          <w:bCs/>
          <w:lang w:val="en-US"/>
        </w:rPr>
      </w:pPr>
      <w:r w:rsidRPr="006F68D0">
        <w:rPr>
          <w:rFonts w:ascii="Times New Roman" w:hAnsi="Times New Roman" w:cs="Times New Roman"/>
          <w:b/>
          <w:bCs/>
        </w:rPr>
        <w:t xml:space="preserve">1. </w:t>
      </w:r>
      <w:r w:rsidR="00134710">
        <w:rPr>
          <w:rFonts w:ascii="Times New Roman" w:hAnsi="Times New Roman" w:cs="Times New Roman"/>
          <w:b/>
          <w:bCs/>
          <w:lang w:val="en-US"/>
        </w:rPr>
        <w:t xml:space="preserve"> </w:t>
      </w:r>
      <w:r w:rsidR="00134710" w:rsidRPr="006F68D0">
        <w:rPr>
          <w:rFonts w:ascii="Times New Roman" w:hAnsi="Times New Roman" w:cs="Times New Roman"/>
          <w:b/>
          <w:bCs/>
          <w:lang w:val="en-US"/>
        </w:rPr>
        <w:t xml:space="preserve">a) Factors that may promote entrepreneurship in </w:t>
      </w:r>
      <w:proofErr w:type="spellStart"/>
      <w:r w:rsidR="00134710" w:rsidRPr="006F68D0">
        <w:rPr>
          <w:rFonts w:ascii="Times New Roman" w:hAnsi="Times New Roman" w:cs="Times New Roman"/>
          <w:b/>
          <w:bCs/>
          <w:lang w:val="en-US"/>
        </w:rPr>
        <w:t>kenya</w:t>
      </w:r>
      <w:proofErr w:type="spellEnd"/>
      <w:r w:rsidR="00134710" w:rsidRPr="006F68D0">
        <w:rPr>
          <w:rFonts w:ascii="Times New Roman" w:hAnsi="Times New Roman" w:cs="Times New Roman"/>
          <w:b/>
          <w:bCs/>
          <w:lang w:val="en-US"/>
        </w:rPr>
        <w:t>.</w:t>
      </w:r>
    </w:p>
    <w:p w14:paraId="5EC4EA26" w14:textId="77777777" w:rsidR="00134710" w:rsidRPr="006F68D0" w:rsidRDefault="00134710" w:rsidP="00134710">
      <w:pPr>
        <w:pStyle w:val="ListParagraph"/>
        <w:numPr>
          <w:ilvl w:val="0"/>
          <w:numId w:val="5"/>
        </w:numPr>
        <w:rPr>
          <w:rFonts w:ascii="Times New Roman" w:hAnsi="Times New Roman" w:cs="Times New Roman"/>
          <w:lang w:val="en-US"/>
        </w:rPr>
      </w:pPr>
      <w:r w:rsidRPr="00105ACA">
        <w:rPr>
          <w:rFonts w:ascii="Times New Roman" w:hAnsi="Times New Roman" w:cs="Times New Roman"/>
          <w:u w:val="single"/>
          <w:lang w:val="en-US"/>
        </w:rPr>
        <w:t>Government support/</w:t>
      </w:r>
      <w:proofErr w:type="spellStart"/>
      <w:r w:rsidRPr="00105ACA">
        <w:rPr>
          <w:rFonts w:ascii="Times New Roman" w:hAnsi="Times New Roman" w:cs="Times New Roman"/>
          <w:u w:val="single"/>
          <w:lang w:val="en-US"/>
        </w:rPr>
        <w:t>favourable</w:t>
      </w:r>
      <w:proofErr w:type="spellEnd"/>
      <w:r w:rsidRPr="00105ACA">
        <w:rPr>
          <w:rFonts w:ascii="Times New Roman" w:hAnsi="Times New Roman" w:cs="Times New Roman"/>
          <w:u w:val="single"/>
          <w:lang w:val="en-US"/>
        </w:rPr>
        <w:t xml:space="preserve"> government policies/regulation</w:t>
      </w:r>
      <w:r w:rsidRPr="006F68D0">
        <w:rPr>
          <w:rFonts w:ascii="Times New Roman" w:hAnsi="Times New Roman" w:cs="Times New Roman"/>
          <w:lang w:val="en-US"/>
        </w:rPr>
        <w:t xml:space="preserve"> that may encourage the emergence of the business ventures.</w:t>
      </w:r>
    </w:p>
    <w:p w14:paraId="4357991C" w14:textId="77777777" w:rsidR="00134710" w:rsidRPr="006F68D0" w:rsidRDefault="00134710" w:rsidP="00134710">
      <w:pPr>
        <w:pStyle w:val="ListParagraph"/>
        <w:numPr>
          <w:ilvl w:val="0"/>
          <w:numId w:val="5"/>
        </w:numPr>
        <w:rPr>
          <w:rFonts w:ascii="Times New Roman" w:hAnsi="Times New Roman" w:cs="Times New Roman"/>
          <w:lang w:val="en-US"/>
        </w:rPr>
      </w:pPr>
      <w:r w:rsidRPr="00105ACA">
        <w:rPr>
          <w:rFonts w:ascii="Times New Roman" w:hAnsi="Times New Roman" w:cs="Times New Roman"/>
          <w:u w:val="single"/>
          <w:lang w:val="en-US"/>
        </w:rPr>
        <w:t>Training/education on entrepreneurship</w:t>
      </w:r>
      <w:r w:rsidRPr="006F68D0">
        <w:rPr>
          <w:rFonts w:ascii="Times New Roman" w:hAnsi="Times New Roman" w:cs="Times New Roman"/>
          <w:lang w:val="en-US"/>
        </w:rPr>
        <w:t xml:space="preserve"> </w:t>
      </w:r>
      <w:proofErr w:type="gramStart"/>
      <w:r w:rsidRPr="006F68D0">
        <w:rPr>
          <w:rFonts w:ascii="Times New Roman" w:hAnsi="Times New Roman" w:cs="Times New Roman"/>
          <w:lang w:val="en-US"/>
        </w:rPr>
        <w:t>i.e.</w:t>
      </w:r>
      <w:proofErr w:type="gramEnd"/>
      <w:r w:rsidRPr="006F68D0">
        <w:rPr>
          <w:rFonts w:ascii="Times New Roman" w:hAnsi="Times New Roman" w:cs="Times New Roman"/>
          <w:lang w:val="en-US"/>
        </w:rPr>
        <w:t xml:space="preserve"> with relevant skills to start and run a business.</w:t>
      </w:r>
    </w:p>
    <w:p w14:paraId="129990D4" w14:textId="77777777" w:rsidR="00134710" w:rsidRPr="006F68D0" w:rsidRDefault="00134710" w:rsidP="00134710">
      <w:pPr>
        <w:pStyle w:val="ListParagraph"/>
        <w:numPr>
          <w:ilvl w:val="0"/>
          <w:numId w:val="5"/>
        </w:numPr>
        <w:rPr>
          <w:rFonts w:ascii="Times New Roman" w:hAnsi="Times New Roman" w:cs="Times New Roman"/>
          <w:lang w:val="en-US"/>
        </w:rPr>
      </w:pPr>
      <w:r w:rsidRPr="00105ACA">
        <w:rPr>
          <w:rFonts w:ascii="Times New Roman" w:hAnsi="Times New Roman" w:cs="Times New Roman"/>
          <w:u w:val="single"/>
          <w:lang w:val="en-US"/>
        </w:rPr>
        <w:t>Entrepreneurial culture</w:t>
      </w:r>
      <w:r w:rsidRPr="006F68D0">
        <w:rPr>
          <w:rFonts w:ascii="Times New Roman" w:hAnsi="Times New Roman" w:cs="Times New Roman"/>
          <w:lang w:val="en-US"/>
        </w:rPr>
        <w:t xml:space="preserve"> that </w:t>
      </w:r>
      <w:proofErr w:type="gramStart"/>
      <w:r w:rsidRPr="006F68D0">
        <w:rPr>
          <w:rFonts w:ascii="Times New Roman" w:hAnsi="Times New Roman" w:cs="Times New Roman"/>
          <w:lang w:val="en-US"/>
        </w:rPr>
        <w:t>encourage</w:t>
      </w:r>
      <w:proofErr w:type="gramEnd"/>
      <w:r w:rsidRPr="006F68D0">
        <w:rPr>
          <w:rFonts w:ascii="Times New Roman" w:hAnsi="Times New Roman" w:cs="Times New Roman"/>
          <w:lang w:val="en-US"/>
        </w:rPr>
        <w:t xml:space="preserve"> entrepreneurship.</w:t>
      </w:r>
    </w:p>
    <w:p w14:paraId="2855DDB3" w14:textId="77777777" w:rsidR="00134710" w:rsidRPr="006F68D0" w:rsidRDefault="00134710" w:rsidP="00134710">
      <w:pPr>
        <w:pStyle w:val="ListParagraph"/>
        <w:numPr>
          <w:ilvl w:val="0"/>
          <w:numId w:val="5"/>
        </w:numPr>
        <w:rPr>
          <w:rFonts w:ascii="Times New Roman" w:hAnsi="Times New Roman" w:cs="Times New Roman"/>
          <w:lang w:val="en-US"/>
        </w:rPr>
      </w:pPr>
      <w:r w:rsidRPr="00105ACA">
        <w:rPr>
          <w:rFonts w:ascii="Times New Roman" w:hAnsi="Times New Roman" w:cs="Times New Roman"/>
          <w:u w:val="single"/>
          <w:lang w:val="en-US"/>
        </w:rPr>
        <w:t>Presence of role models</w:t>
      </w:r>
      <w:r w:rsidRPr="006F68D0">
        <w:rPr>
          <w:rFonts w:ascii="Times New Roman" w:hAnsi="Times New Roman" w:cs="Times New Roman"/>
          <w:lang w:val="en-US"/>
        </w:rPr>
        <w:t xml:space="preserve"> who may inspire entrepreneurship and create interest in business ownership </w:t>
      </w:r>
    </w:p>
    <w:p w14:paraId="0126D6DA" w14:textId="77777777" w:rsidR="00134710" w:rsidRPr="006F68D0" w:rsidRDefault="00134710" w:rsidP="00134710">
      <w:pPr>
        <w:pStyle w:val="ListParagraph"/>
        <w:numPr>
          <w:ilvl w:val="0"/>
          <w:numId w:val="5"/>
        </w:numPr>
        <w:rPr>
          <w:rFonts w:ascii="Times New Roman" w:hAnsi="Times New Roman" w:cs="Times New Roman"/>
          <w:lang w:val="en-US"/>
        </w:rPr>
      </w:pPr>
      <w:r w:rsidRPr="00105ACA">
        <w:rPr>
          <w:rFonts w:ascii="Times New Roman" w:hAnsi="Times New Roman" w:cs="Times New Roman"/>
          <w:u w:val="single"/>
          <w:lang w:val="en-US"/>
        </w:rPr>
        <w:t>Availability of capital</w:t>
      </w:r>
      <w:r w:rsidRPr="006F68D0">
        <w:rPr>
          <w:rFonts w:ascii="Times New Roman" w:hAnsi="Times New Roman" w:cs="Times New Roman"/>
          <w:lang w:val="en-US"/>
        </w:rPr>
        <w:t xml:space="preserve"> for starting and expanding business.</w:t>
      </w:r>
    </w:p>
    <w:p w14:paraId="4A0D0CDC" w14:textId="77777777" w:rsidR="00134710" w:rsidRPr="006F68D0" w:rsidRDefault="00134710" w:rsidP="00134710">
      <w:pPr>
        <w:pStyle w:val="ListParagraph"/>
        <w:numPr>
          <w:ilvl w:val="0"/>
          <w:numId w:val="5"/>
        </w:numPr>
        <w:rPr>
          <w:rFonts w:ascii="Times New Roman" w:hAnsi="Times New Roman" w:cs="Times New Roman"/>
          <w:lang w:val="en-US"/>
        </w:rPr>
      </w:pPr>
      <w:r w:rsidRPr="00105ACA">
        <w:rPr>
          <w:rFonts w:ascii="Times New Roman" w:hAnsi="Times New Roman" w:cs="Times New Roman"/>
          <w:u w:val="single"/>
          <w:lang w:val="en-US"/>
        </w:rPr>
        <w:t>Political stability</w:t>
      </w:r>
      <w:r w:rsidRPr="006F68D0">
        <w:rPr>
          <w:rFonts w:ascii="Times New Roman" w:hAnsi="Times New Roman" w:cs="Times New Roman"/>
          <w:lang w:val="en-US"/>
        </w:rPr>
        <w:t xml:space="preserve"> that </w:t>
      </w:r>
      <w:proofErr w:type="gramStart"/>
      <w:r w:rsidRPr="006F68D0">
        <w:rPr>
          <w:rFonts w:ascii="Times New Roman" w:hAnsi="Times New Roman" w:cs="Times New Roman"/>
          <w:lang w:val="en-US"/>
        </w:rPr>
        <w:t>create</w:t>
      </w:r>
      <w:proofErr w:type="gramEnd"/>
      <w:r w:rsidRPr="006F68D0">
        <w:rPr>
          <w:rFonts w:ascii="Times New Roman" w:hAnsi="Times New Roman" w:cs="Times New Roman"/>
          <w:lang w:val="en-US"/>
        </w:rPr>
        <w:t xml:space="preserve"> conducive environment for starting and running a business.</w:t>
      </w:r>
    </w:p>
    <w:p w14:paraId="71B33F71" w14:textId="77777777" w:rsidR="00134710" w:rsidRPr="006F68D0" w:rsidRDefault="00134710" w:rsidP="00134710">
      <w:pPr>
        <w:pStyle w:val="ListParagraph"/>
        <w:numPr>
          <w:ilvl w:val="0"/>
          <w:numId w:val="5"/>
        </w:numPr>
        <w:rPr>
          <w:rFonts w:ascii="Times New Roman" w:hAnsi="Times New Roman" w:cs="Times New Roman"/>
          <w:lang w:val="en-US"/>
        </w:rPr>
      </w:pPr>
      <w:r w:rsidRPr="00105ACA">
        <w:rPr>
          <w:rFonts w:ascii="Times New Roman" w:hAnsi="Times New Roman" w:cs="Times New Roman"/>
          <w:u w:val="single"/>
          <w:lang w:val="en-US"/>
        </w:rPr>
        <w:t>Availability of market</w:t>
      </w:r>
      <w:r w:rsidRPr="006F68D0">
        <w:rPr>
          <w:rFonts w:ascii="Times New Roman" w:hAnsi="Times New Roman" w:cs="Times New Roman"/>
          <w:lang w:val="en-US"/>
        </w:rPr>
        <w:t xml:space="preserve"> where they can sell their goods and services.</w:t>
      </w:r>
    </w:p>
    <w:p w14:paraId="0495D075" w14:textId="77777777" w:rsidR="00134710" w:rsidRPr="006F68D0" w:rsidRDefault="00134710" w:rsidP="00134710">
      <w:pPr>
        <w:pStyle w:val="ListParagraph"/>
        <w:numPr>
          <w:ilvl w:val="0"/>
          <w:numId w:val="5"/>
        </w:numPr>
        <w:rPr>
          <w:rFonts w:ascii="Times New Roman" w:hAnsi="Times New Roman" w:cs="Times New Roman"/>
          <w:lang w:val="en-US"/>
        </w:rPr>
      </w:pPr>
      <w:r w:rsidRPr="00105ACA">
        <w:rPr>
          <w:rFonts w:ascii="Times New Roman" w:hAnsi="Times New Roman" w:cs="Times New Roman"/>
          <w:u w:val="single"/>
          <w:lang w:val="en-US"/>
        </w:rPr>
        <w:t>Good infrastructure</w:t>
      </w:r>
      <w:r w:rsidRPr="006F68D0">
        <w:rPr>
          <w:rFonts w:ascii="Times New Roman" w:hAnsi="Times New Roman" w:cs="Times New Roman"/>
          <w:lang w:val="en-US"/>
        </w:rPr>
        <w:t xml:space="preserve"> that facilitates access to the market and movement of input to the firms.</w:t>
      </w:r>
    </w:p>
    <w:p w14:paraId="026ADC78" w14:textId="77777777" w:rsidR="00134710" w:rsidRPr="006F68D0" w:rsidRDefault="00134710" w:rsidP="00134710">
      <w:pPr>
        <w:pStyle w:val="ListParagraph"/>
        <w:numPr>
          <w:ilvl w:val="0"/>
          <w:numId w:val="5"/>
        </w:numPr>
        <w:rPr>
          <w:rFonts w:ascii="Times New Roman" w:hAnsi="Times New Roman" w:cs="Times New Roman"/>
          <w:lang w:val="en-US"/>
        </w:rPr>
      </w:pPr>
      <w:proofErr w:type="gramStart"/>
      <w:r w:rsidRPr="00105ACA">
        <w:rPr>
          <w:rFonts w:ascii="Times New Roman" w:hAnsi="Times New Roman" w:cs="Times New Roman"/>
          <w:u w:val="single"/>
          <w:lang w:val="en-US"/>
        </w:rPr>
        <w:t>Availability  of</w:t>
      </w:r>
      <w:proofErr w:type="gramEnd"/>
      <w:r w:rsidRPr="00105ACA">
        <w:rPr>
          <w:rFonts w:ascii="Times New Roman" w:hAnsi="Times New Roman" w:cs="Times New Roman"/>
          <w:u w:val="single"/>
          <w:lang w:val="en-US"/>
        </w:rPr>
        <w:t xml:space="preserve"> security</w:t>
      </w:r>
      <w:r w:rsidRPr="006F68D0">
        <w:rPr>
          <w:rFonts w:ascii="Times New Roman" w:hAnsi="Times New Roman" w:cs="Times New Roman"/>
          <w:lang w:val="en-US"/>
        </w:rPr>
        <w:t xml:space="preserve"> for safety of business property and owners..</w:t>
      </w:r>
    </w:p>
    <w:p w14:paraId="58989167" w14:textId="77777777" w:rsidR="00134710" w:rsidRPr="006F68D0" w:rsidRDefault="00134710" w:rsidP="00134710">
      <w:pPr>
        <w:pStyle w:val="ListParagraph"/>
        <w:numPr>
          <w:ilvl w:val="0"/>
          <w:numId w:val="5"/>
        </w:numPr>
        <w:rPr>
          <w:rFonts w:ascii="Times New Roman" w:hAnsi="Times New Roman" w:cs="Times New Roman"/>
          <w:lang w:val="en-US"/>
        </w:rPr>
      </w:pPr>
      <w:r w:rsidRPr="00105ACA">
        <w:rPr>
          <w:rFonts w:ascii="Times New Roman" w:hAnsi="Times New Roman" w:cs="Times New Roman"/>
          <w:u w:val="single"/>
          <w:lang w:val="en-US"/>
        </w:rPr>
        <w:t>Fair competition</w:t>
      </w:r>
      <w:r w:rsidRPr="006F68D0">
        <w:rPr>
          <w:rFonts w:ascii="Times New Roman" w:hAnsi="Times New Roman" w:cs="Times New Roman"/>
          <w:lang w:val="en-US"/>
        </w:rPr>
        <w:t xml:space="preserve"> that the business can withstand.</w:t>
      </w:r>
    </w:p>
    <w:p w14:paraId="700F03E5" w14:textId="77777777" w:rsidR="00134710" w:rsidRPr="006F68D0" w:rsidRDefault="00134710" w:rsidP="00134710">
      <w:pPr>
        <w:pStyle w:val="ListParagraph"/>
        <w:numPr>
          <w:ilvl w:val="0"/>
          <w:numId w:val="5"/>
        </w:numPr>
        <w:rPr>
          <w:rFonts w:ascii="Times New Roman" w:hAnsi="Times New Roman" w:cs="Times New Roman"/>
          <w:lang w:val="en-US"/>
        </w:rPr>
      </w:pPr>
      <w:r w:rsidRPr="00105ACA">
        <w:rPr>
          <w:rFonts w:ascii="Times New Roman" w:hAnsi="Times New Roman" w:cs="Times New Roman"/>
          <w:u w:val="single"/>
          <w:lang w:val="en-US"/>
        </w:rPr>
        <w:t>Good governance</w:t>
      </w:r>
      <w:r w:rsidRPr="006F68D0">
        <w:rPr>
          <w:rFonts w:ascii="Times New Roman" w:hAnsi="Times New Roman" w:cs="Times New Roman"/>
          <w:lang w:val="en-US"/>
        </w:rPr>
        <w:t xml:space="preserve"> that </w:t>
      </w:r>
      <w:proofErr w:type="gramStart"/>
      <w:r w:rsidRPr="006F68D0">
        <w:rPr>
          <w:rFonts w:ascii="Times New Roman" w:hAnsi="Times New Roman" w:cs="Times New Roman"/>
          <w:lang w:val="en-US"/>
        </w:rPr>
        <w:t>ensure</w:t>
      </w:r>
      <w:proofErr w:type="gramEnd"/>
      <w:r w:rsidRPr="006F68D0">
        <w:rPr>
          <w:rFonts w:ascii="Times New Roman" w:hAnsi="Times New Roman" w:cs="Times New Roman"/>
          <w:lang w:val="en-US"/>
        </w:rPr>
        <w:t xml:space="preserve"> transparency and accountability in conducting business activities.</w:t>
      </w:r>
    </w:p>
    <w:p w14:paraId="0B15531E" w14:textId="6ECD6B6D" w:rsidR="00134710" w:rsidRDefault="00134710" w:rsidP="00134710">
      <w:pPr>
        <w:pStyle w:val="ListParagraph"/>
        <w:numPr>
          <w:ilvl w:val="0"/>
          <w:numId w:val="5"/>
        </w:numPr>
        <w:rPr>
          <w:rFonts w:ascii="Times New Roman" w:hAnsi="Times New Roman" w:cs="Times New Roman"/>
          <w:lang w:val="en-US"/>
        </w:rPr>
      </w:pPr>
      <w:r w:rsidRPr="00105ACA">
        <w:rPr>
          <w:rFonts w:ascii="Times New Roman" w:hAnsi="Times New Roman" w:cs="Times New Roman"/>
          <w:u w:val="single"/>
          <w:lang w:val="en-US"/>
        </w:rPr>
        <w:t>Availability of technology</w:t>
      </w:r>
      <w:r w:rsidRPr="006F68D0">
        <w:rPr>
          <w:rFonts w:ascii="Times New Roman" w:hAnsi="Times New Roman" w:cs="Times New Roman"/>
          <w:lang w:val="en-US"/>
        </w:rPr>
        <w:t xml:space="preserve"> leading to production of desired quality and quantity.</w:t>
      </w:r>
    </w:p>
    <w:p w14:paraId="599F32ED" w14:textId="117974DE" w:rsidR="00500854" w:rsidRPr="00500854" w:rsidRDefault="00500854" w:rsidP="00500854">
      <w:pPr>
        <w:pStyle w:val="ListParagraph"/>
        <w:jc w:val="right"/>
        <w:rPr>
          <w:rFonts w:ascii="Times New Roman" w:hAnsi="Times New Roman" w:cs="Times New Roman"/>
          <w:lang w:val="en-US"/>
        </w:rPr>
      </w:pPr>
      <w:r w:rsidRPr="00500854">
        <w:rPr>
          <w:rFonts w:ascii="Times New Roman" w:hAnsi="Times New Roman" w:cs="Times New Roman"/>
          <w:lang w:val="en-US"/>
        </w:rPr>
        <w:t>(5 x 2 = 10marks)</w:t>
      </w:r>
    </w:p>
    <w:p w14:paraId="54039DE0" w14:textId="77777777" w:rsidR="00134710" w:rsidRDefault="00134710" w:rsidP="00552AE6">
      <w:pPr>
        <w:rPr>
          <w:rFonts w:ascii="Times New Roman" w:hAnsi="Times New Roman" w:cs="Times New Roman"/>
          <w:b/>
          <w:bCs/>
        </w:rPr>
      </w:pPr>
    </w:p>
    <w:p w14:paraId="5F420936" w14:textId="5DF67C18" w:rsidR="00552AE6" w:rsidRPr="006F68D0" w:rsidRDefault="00552AE6" w:rsidP="00552AE6">
      <w:pPr>
        <w:rPr>
          <w:rFonts w:ascii="Times New Roman" w:hAnsi="Times New Roman" w:cs="Times New Roman"/>
          <w:b/>
          <w:bCs/>
        </w:rPr>
      </w:pPr>
      <w:r w:rsidRPr="006F68D0">
        <w:rPr>
          <w:rFonts w:ascii="Times New Roman" w:hAnsi="Times New Roman" w:cs="Times New Roman"/>
          <w:b/>
          <w:bCs/>
        </w:rPr>
        <w:t>(b)</w:t>
      </w:r>
      <w:r w:rsidRPr="006F68D0">
        <w:rPr>
          <w:rFonts w:ascii="Times New Roman" w:hAnsi="Times New Roman" w:cs="Times New Roman"/>
          <w:b/>
          <w:bCs/>
        </w:rPr>
        <w:tab/>
        <w:t>Factors that may have caused a decline in the demand for leather jackets include:</w:t>
      </w:r>
    </w:p>
    <w:p w14:paraId="03685555" w14:textId="122786B2" w:rsidR="00552AE6" w:rsidRPr="006F68D0" w:rsidRDefault="00552AE6" w:rsidP="00552AE6">
      <w:pPr>
        <w:pStyle w:val="ListParagraph"/>
        <w:numPr>
          <w:ilvl w:val="0"/>
          <w:numId w:val="2"/>
        </w:numPr>
        <w:rPr>
          <w:rFonts w:ascii="Times New Roman" w:hAnsi="Times New Roman" w:cs="Times New Roman"/>
        </w:rPr>
      </w:pPr>
      <w:r w:rsidRPr="00105ACA">
        <w:rPr>
          <w:rFonts w:ascii="Times New Roman" w:hAnsi="Times New Roman" w:cs="Times New Roman"/>
          <w:u w:val="single"/>
        </w:rPr>
        <w:t>Decline in consumer incomes.</w:t>
      </w:r>
      <w:r w:rsidRPr="006F68D0">
        <w:rPr>
          <w:rFonts w:ascii="Times New Roman" w:hAnsi="Times New Roman" w:cs="Times New Roman"/>
        </w:rPr>
        <w:t xml:space="preserve"> This may reduce their purchasing power hence less able to afford the leather jackets.</w:t>
      </w:r>
    </w:p>
    <w:p w14:paraId="549E42E4" w14:textId="28C4756C" w:rsidR="00552AE6" w:rsidRPr="006F68D0" w:rsidRDefault="00552AE6" w:rsidP="00552AE6">
      <w:pPr>
        <w:pStyle w:val="ListParagraph"/>
        <w:numPr>
          <w:ilvl w:val="0"/>
          <w:numId w:val="2"/>
        </w:numPr>
        <w:rPr>
          <w:rFonts w:ascii="Times New Roman" w:hAnsi="Times New Roman" w:cs="Times New Roman"/>
        </w:rPr>
      </w:pPr>
      <w:r w:rsidRPr="00105ACA">
        <w:rPr>
          <w:rFonts w:ascii="Times New Roman" w:hAnsi="Times New Roman" w:cs="Times New Roman"/>
          <w:u w:val="single"/>
        </w:rPr>
        <w:t>Fall in the price of substitutes</w:t>
      </w:r>
      <w:r w:rsidRPr="006F68D0">
        <w:rPr>
          <w:rFonts w:ascii="Times New Roman" w:hAnsi="Times New Roman" w:cs="Times New Roman"/>
        </w:rPr>
        <w:t xml:space="preserve">. Jackets made from other materials like </w:t>
      </w:r>
      <w:proofErr w:type="spellStart"/>
      <w:proofErr w:type="gramStart"/>
      <w:r w:rsidRPr="006F68D0">
        <w:rPr>
          <w:rFonts w:ascii="Times New Roman" w:hAnsi="Times New Roman" w:cs="Times New Roman"/>
        </w:rPr>
        <w:t>wool,polyester</w:t>
      </w:r>
      <w:proofErr w:type="spellEnd"/>
      <w:proofErr w:type="gramEnd"/>
      <w:r w:rsidRPr="006F68D0">
        <w:rPr>
          <w:rFonts w:ascii="Times New Roman" w:hAnsi="Times New Roman" w:cs="Times New Roman"/>
        </w:rPr>
        <w:t xml:space="preserve"> and cotton may be cheaper.</w:t>
      </w:r>
    </w:p>
    <w:p w14:paraId="56791AB0" w14:textId="19EF1F75" w:rsidR="00552AE6" w:rsidRPr="006F68D0" w:rsidRDefault="00552AE6" w:rsidP="00552AE6">
      <w:pPr>
        <w:pStyle w:val="ListParagraph"/>
        <w:numPr>
          <w:ilvl w:val="0"/>
          <w:numId w:val="2"/>
        </w:numPr>
        <w:rPr>
          <w:rFonts w:ascii="Times New Roman" w:hAnsi="Times New Roman" w:cs="Times New Roman"/>
        </w:rPr>
      </w:pPr>
      <w:r w:rsidRPr="00105ACA">
        <w:rPr>
          <w:rFonts w:ascii="Times New Roman" w:hAnsi="Times New Roman" w:cs="Times New Roman"/>
          <w:u w:val="single"/>
        </w:rPr>
        <w:t>Increase in the price of leather</w:t>
      </w:r>
      <w:r w:rsidRPr="006F68D0">
        <w:rPr>
          <w:rFonts w:ascii="Times New Roman" w:hAnsi="Times New Roman" w:cs="Times New Roman"/>
        </w:rPr>
        <w:t>. This makes the leather jackets to be out of reach for most consumers.</w:t>
      </w:r>
    </w:p>
    <w:p w14:paraId="7F01C76C" w14:textId="7D6F085D" w:rsidR="00552AE6" w:rsidRPr="006F68D0" w:rsidRDefault="00552AE6" w:rsidP="00552AE6">
      <w:pPr>
        <w:pStyle w:val="ListParagraph"/>
        <w:numPr>
          <w:ilvl w:val="0"/>
          <w:numId w:val="2"/>
        </w:numPr>
        <w:rPr>
          <w:rFonts w:ascii="Times New Roman" w:hAnsi="Times New Roman" w:cs="Times New Roman"/>
        </w:rPr>
      </w:pPr>
      <w:r w:rsidRPr="00105ACA">
        <w:rPr>
          <w:rFonts w:ascii="Times New Roman" w:hAnsi="Times New Roman" w:cs="Times New Roman"/>
          <w:u w:val="single"/>
        </w:rPr>
        <w:t>Government policy</w:t>
      </w:r>
      <w:r w:rsidRPr="006F68D0">
        <w:rPr>
          <w:rFonts w:ascii="Times New Roman" w:hAnsi="Times New Roman" w:cs="Times New Roman"/>
        </w:rPr>
        <w:t>. The government may have increased rates on leather products hence making the jackets more expensive.</w:t>
      </w:r>
    </w:p>
    <w:p w14:paraId="024C733F" w14:textId="60BE9454" w:rsidR="00552AE6" w:rsidRPr="006F68D0" w:rsidRDefault="00552AE6" w:rsidP="00552AE6">
      <w:pPr>
        <w:pStyle w:val="ListParagraph"/>
        <w:numPr>
          <w:ilvl w:val="0"/>
          <w:numId w:val="2"/>
        </w:numPr>
        <w:rPr>
          <w:rFonts w:ascii="Times New Roman" w:hAnsi="Times New Roman" w:cs="Times New Roman"/>
        </w:rPr>
      </w:pPr>
      <w:r w:rsidRPr="00105ACA">
        <w:rPr>
          <w:rFonts w:ascii="Times New Roman" w:hAnsi="Times New Roman" w:cs="Times New Roman"/>
          <w:u w:val="single"/>
        </w:rPr>
        <w:t>Unfavourable change in tastes and preferences</w:t>
      </w:r>
      <w:r w:rsidRPr="006F68D0">
        <w:rPr>
          <w:rFonts w:ascii="Times New Roman" w:hAnsi="Times New Roman" w:cs="Times New Roman"/>
        </w:rPr>
        <w:t xml:space="preserve">. Consumers may be purchasing more </w:t>
      </w:r>
      <w:proofErr w:type="spellStart"/>
      <w:r w:rsidRPr="006F68D0">
        <w:rPr>
          <w:rFonts w:ascii="Times New Roman" w:hAnsi="Times New Roman" w:cs="Times New Roman"/>
        </w:rPr>
        <w:t>woolen</w:t>
      </w:r>
      <w:proofErr w:type="spellEnd"/>
      <w:r w:rsidRPr="006F68D0">
        <w:rPr>
          <w:rFonts w:ascii="Times New Roman" w:hAnsi="Times New Roman" w:cs="Times New Roman"/>
        </w:rPr>
        <w:t xml:space="preserve"> and cotton jackets. </w:t>
      </w:r>
    </w:p>
    <w:p w14:paraId="49EDF8D9" w14:textId="503A2915" w:rsidR="00552AE6" w:rsidRPr="006F68D0" w:rsidRDefault="00552AE6" w:rsidP="00552AE6">
      <w:pPr>
        <w:pStyle w:val="ListParagraph"/>
        <w:numPr>
          <w:ilvl w:val="0"/>
          <w:numId w:val="2"/>
        </w:numPr>
        <w:rPr>
          <w:rFonts w:ascii="Times New Roman" w:hAnsi="Times New Roman" w:cs="Times New Roman"/>
        </w:rPr>
      </w:pPr>
      <w:r w:rsidRPr="00105ACA">
        <w:rPr>
          <w:rFonts w:ascii="Times New Roman" w:hAnsi="Times New Roman" w:cs="Times New Roman"/>
          <w:u w:val="single"/>
        </w:rPr>
        <w:t>Decline in population</w:t>
      </w:r>
      <w:r w:rsidRPr="006F68D0">
        <w:rPr>
          <w:rFonts w:ascii="Times New Roman" w:hAnsi="Times New Roman" w:cs="Times New Roman"/>
        </w:rPr>
        <w:t>. A decrease in population will lead to reduced numbers of potential and actual customers.</w:t>
      </w:r>
    </w:p>
    <w:p w14:paraId="1B4D8A46" w14:textId="329DEAC1" w:rsidR="00552AE6" w:rsidRDefault="00552AE6" w:rsidP="00552AE6">
      <w:pPr>
        <w:pStyle w:val="ListParagraph"/>
        <w:numPr>
          <w:ilvl w:val="0"/>
          <w:numId w:val="2"/>
        </w:numPr>
        <w:rPr>
          <w:rFonts w:ascii="Times New Roman" w:hAnsi="Times New Roman" w:cs="Times New Roman"/>
        </w:rPr>
      </w:pPr>
      <w:r w:rsidRPr="00105ACA">
        <w:rPr>
          <w:rFonts w:ascii="Times New Roman" w:hAnsi="Times New Roman" w:cs="Times New Roman"/>
          <w:u w:val="single"/>
        </w:rPr>
        <w:lastRenderedPageBreak/>
        <w:t>Expectations of a future fall in price</w:t>
      </w:r>
      <w:r w:rsidRPr="006F68D0">
        <w:rPr>
          <w:rFonts w:ascii="Times New Roman" w:hAnsi="Times New Roman" w:cs="Times New Roman"/>
        </w:rPr>
        <w:t>. Consumers may be anticipating a fall in price in the future hence currently suspend buying</w:t>
      </w:r>
    </w:p>
    <w:p w14:paraId="151B9BAC" w14:textId="77777777" w:rsidR="00500854" w:rsidRPr="00500854" w:rsidRDefault="00500854" w:rsidP="00DF09DF">
      <w:pPr>
        <w:pStyle w:val="ListParagraph"/>
        <w:ind w:left="5760" w:firstLine="720"/>
        <w:jc w:val="center"/>
        <w:rPr>
          <w:rFonts w:ascii="Times New Roman" w:hAnsi="Times New Roman" w:cs="Times New Roman"/>
          <w:lang w:val="en-US"/>
        </w:rPr>
      </w:pPr>
      <w:r w:rsidRPr="00500854">
        <w:rPr>
          <w:rFonts w:ascii="Times New Roman" w:hAnsi="Times New Roman" w:cs="Times New Roman"/>
          <w:lang w:val="en-US"/>
        </w:rPr>
        <w:t>(5 x 2 = 10marks)</w:t>
      </w:r>
    </w:p>
    <w:p w14:paraId="6F43BFA2" w14:textId="77777777" w:rsidR="00500854" w:rsidRPr="006F68D0" w:rsidRDefault="00500854" w:rsidP="00500854">
      <w:pPr>
        <w:pStyle w:val="ListParagraph"/>
        <w:ind w:left="6480"/>
        <w:rPr>
          <w:rFonts w:ascii="Times New Roman" w:hAnsi="Times New Roman" w:cs="Times New Roman"/>
        </w:rPr>
      </w:pPr>
    </w:p>
    <w:p w14:paraId="754D22AC" w14:textId="77777777" w:rsidR="00134710" w:rsidRPr="006F68D0" w:rsidRDefault="00552AE6" w:rsidP="00134710">
      <w:pPr>
        <w:rPr>
          <w:rFonts w:ascii="Times New Roman" w:hAnsi="Times New Roman" w:cs="Times New Roman"/>
          <w:b/>
          <w:bCs/>
        </w:rPr>
      </w:pPr>
      <w:proofErr w:type="gramStart"/>
      <w:r w:rsidRPr="006F68D0">
        <w:rPr>
          <w:rFonts w:ascii="Times New Roman" w:hAnsi="Times New Roman" w:cs="Times New Roman"/>
          <w:b/>
          <w:bCs/>
          <w:lang w:val="en-US"/>
        </w:rPr>
        <w:t xml:space="preserve">2. </w:t>
      </w:r>
      <w:r w:rsidR="00134710">
        <w:rPr>
          <w:rFonts w:ascii="Times New Roman" w:hAnsi="Times New Roman" w:cs="Times New Roman"/>
          <w:b/>
          <w:bCs/>
          <w:lang w:val="en-US"/>
        </w:rPr>
        <w:t xml:space="preserve"> </w:t>
      </w:r>
      <w:r w:rsidR="00134710" w:rsidRPr="006F68D0">
        <w:rPr>
          <w:rFonts w:ascii="Times New Roman" w:hAnsi="Times New Roman" w:cs="Times New Roman"/>
          <w:b/>
          <w:bCs/>
        </w:rPr>
        <w:t>(</w:t>
      </w:r>
      <w:proofErr w:type="gramEnd"/>
      <w:r w:rsidR="00134710" w:rsidRPr="006F68D0">
        <w:rPr>
          <w:rFonts w:ascii="Times New Roman" w:hAnsi="Times New Roman" w:cs="Times New Roman"/>
          <w:b/>
          <w:bCs/>
        </w:rPr>
        <w:t>a) Positive effects of inflation to the economy.                                                        (10marks)</w:t>
      </w:r>
    </w:p>
    <w:p w14:paraId="2B3829C1" w14:textId="77777777" w:rsidR="00134710" w:rsidRPr="006F68D0" w:rsidRDefault="00134710" w:rsidP="00134710">
      <w:pPr>
        <w:pStyle w:val="ListParagraph"/>
        <w:numPr>
          <w:ilvl w:val="0"/>
          <w:numId w:val="3"/>
        </w:numPr>
        <w:rPr>
          <w:rFonts w:ascii="Times New Roman" w:hAnsi="Times New Roman" w:cs="Times New Roman"/>
        </w:rPr>
      </w:pPr>
      <w:r w:rsidRPr="00105ACA">
        <w:rPr>
          <w:rFonts w:ascii="Times New Roman" w:hAnsi="Times New Roman" w:cs="Times New Roman"/>
          <w:u w:val="single"/>
        </w:rPr>
        <w:t>Debtors may pay less</w:t>
      </w:r>
      <w:r w:rsidRPr="006F68D0">
        <w:rPr>
          <w:rFonts w:ascii="Times New Roman" w:hAnsi="Times New Roman" w:cs="Times New Roman"/>
        </w:rPr>
        <w:t>.</w:t>
      </w:r>
    </w:p>
    <w:p w14:paraId="24A6A1F7" w14:textId="77777777" w:rsidR="00134710" w:rsidRPr="006F68D0" w:rsidRDefault="00134710" w:rsidP="00134710">
      <w:pPr>
        <w:pStyle w:val="ListParagraph"/>
        <w:rPr>
          <w:rFonts w:ascii="Times New Roman" w:hAnsi="Times New Roman" w:cs="Times New Roman"/>
        </w:rPr>
      </w:pPr>
      <w:r w:rsidRPr="006F68D0">
        <w:rPr>
          <w:rFonts w:ascii="Times New Roman" w:hAnsi="Times New Roman" w:cs="Times New Roman"/>
        </w:rPr>
        <w:t>Debtors may end up paying less in real terms. This is because the debtors pay for the commodities in the future at old low prices and not at the prices which the commodities would be selling.</w:t>
      </w:r>
    </w:p>
    <w:p w14:paraId="27A033D5" w14:textId="77777777" w:rsidR="00134710" w:rsidRPr="006F68D0" w:rsidRDefault="00134710" w:rsidP="00134710">
      <w:pPr>
        <w:pStyle w:val="ListParagraph"/>
        <w:numPr>
          <w:ilvl w:val="0"/>
          <w:numId w:val="3"/>
        </w:numPr>
        <w:rPr>
          <w:rFonts w:ascii="Times New Roman" w:hAnsi="Times New Roman" w:cs="Times New Roman"/>
        </w:rPr>
      </w:pPr>
      <w:r w:rsidRPr="00105ACA">
        <w:rPr>
          <w:rFonts w:ascii="Times New Roman" w:hAnsi="Times New Roman" w:cs="Times New Roman"/>
          <w:u w:val="single"/>
          <w:lang w:val="en-US"/>
        </w:rPr>
        <w:t>S</w:t>
      </w:r>
      <w:proofErr w:type="spellStart"/>
      <w:r w:rsidRPr="00105ACA">
        <w:rPr>
          <w:rFonts w:ascii="Times New Roman" w:hAnsi="Times New Roman" w:cs="Times New Roman"/>
          <w:u w:val="single"/>
        </w:rPr>
        <w:t>ellers</w:t>
      </w:r>
      <w:proofErr w:type="spellEnd"/>
      <w:r w:rsidRPr="00105ACA">
        <w:rPr>
          <w:rFonts w:ascii="Times New Roman" w:hAnsi="Times New Roman" w:cs="Times New Roman"/>
          <w:u w:val="single"/>
        </w:rPr>
        <w:t xml:space="preserve"> may earn more</w:t>
      </w:r>
      <w:r w:rsidRPr="006F68D0">
        <w:rPr>
          <w:rFonts w:ascii="Times New Roman" w:hAnsi="Times New Roman" w:cs="Times New Roman"/>
        </w:rPr>
        <w:t>.</w:t>
      </w:r>
    </w:p>
    <w:p w14:paraId="47F14792" w14:textId="77777777" w:rsidR="00134710" w:rsidRPr="006F68D0" w:rsidRDefault="00134710" w:rsidP="00134710">
      <w:pPr>
        <w:pStyle w:val="ListParagraph"/>
        <w:rPr>
          <w:rFonts w:ascii="Times New Roman" w:hAnsi="Times New Roman" w:cs="Times New Roman"/>
        </w:rPr>
      </w:pPr>
      <w:r w:rsidRPr="006F68D0">
        <w:rPr>
          <w:rFonts w:ascii="Times New Roman" w:hAnsi="Times New Roman" w:cs="Times New Roman"/>
        </w:rPr>
        <w:t>This is so because sellers buy the commodities when the prices are low and sell them later when the prices are high thereby making more profits.</w:t>
      </w:r>
    </w:p>
    <w:p w14:paraId="0E539A0A" w14:textId="77777777" w:rsidR="00134710" w:rsidRPr="00105ACA" w:rsidRDefault="00134710" w:rsidP="00134710">
      <w:pPr>
        <w:pStyle w:val="ListParagraph"/>
        <w:numPr>
          <w:ilvl w:val="0"/>
          <w:numId w:val="3"/>
        </w:numPr>
        <w:rPr>
          <w:rFonts w:ascii="Times New Roman" w:hAnsi="Times New Roman" w:cs="Times New Roman"/>
          <w:u w:val="single"/>
        </w:rPr>
      </w:pPr>
      <w:r w:rsidRPr="00105ACA">
        <w:rPr>
          <w:rFonts w:ascii="Times New Roman" w:hAnsi="Times New Roman" w:cs="Times New Roman"/>
          <w:u w:val="single"/>
        </w:rPr>
        <w:t>Motivation to work</w:t>
      </w:r>
    </w:p>
    <w:p w14:paraId="3849179F" w14:textId="77777777" w:rsidR="00134710" w:rsidRPr="006F68D0" w:rsidRDefault="00134710" w:rsidP="00134710">
      <w:pPr>
        <w:pStyle w:val="ListParagraph"/>
        <w:rPr>
          <w:rFonts w:ascii="Times New Roman" w:hAnsi="Times New Roman" w:cs="Times New Roman"/>
        </w:rPr>
      </w:pPr>
      <w:r w:rsidRPr="006F68D0">
        <w:rPr>
          <w:rFonts w:ascii="Times New Roman" w:hAnsi="Times New Roman" w:cs="Times New Roman"/>
        </w:rPr>
        <w:t>As prices of goods and services increase it tend to motivate people to work harder in order to earn more so as to maintain their living standards</w:t>
      </w:r>
    </w:p>
    <w:p w14:paraId="671C0C1F" w14:textId="77777777" w:rsidR="00134710" w:rsidRPr="006F68D0" w:rsidRDefault="00134710" w:rsidP="00134710">
      <w:pPr>
        <w:pStyle w:val="ListParagraph"/>
        <w:numPr>
          <w:ilvl w:val="0"/>
          <w:numId w:val="3"/>
        </w:numPr>
        <w:rPr>
          <w:rFonts w:ascii="Times New Roman" w:hAnsi="Times New Roman" w:cs="Times New Roman"/>
        </w:rPr>
      </w:pPr>
      <w:r w:rsidRPr="00105ACA">
        <w:rPr>
          <w:rFonts w:ascii="Times New Roman" w:hAnsi="Times New Roman" w:cs="Times New Roman"/>
          <w:u w:val="single"/>
        </w:rPr>
        <w:t>Increased production</w:t>
      </w:r>
      <w:r w:rsidRPr="006F68D0">
        <w:rPr>
          <w:rFonts w:ascii="Times New Roman" w:hAnsi="Times New Roman" w:cs="Times New Roman"/>
        </w:rPr>
        <w:t>.</w:t>
      </w:r>
    </w:p>
    <w:p w14:paraId="3A09E78A" w14:textId="77777777" w:rsidR="00134710" w:rsidRPr="006F68D0" w:rsidRDefault="00134710" w:rsidP="00134710">
      <w:pPr>
        <w:pStyle w:val="ListParagraph"/>
        <w:rPr>
          <w:rFonts w:ascii="Times New Roman" w:hAnsi="Times New Roman" w:cs="Times New Roman"/>
        </w:rPr>
      </w:pPr>
      <w:r w:rsidRPr="006F68D0">
        <w:rPr>
          <w:rFonts w:ascii="Times New Roman" w:hAnsi="Times New Roman" w:cs="Times New Roman"/>
        </w:rPr>
        <w:t xml:space="preserve">As people work hard in order to maintain their standards of </w:t>
      </w:r>
      <w:proofErr w:type="gramStart"/>
      <w:r w:rsidRPr="006F68D0">
        <w:rPr>
          <w:rFonts w:ascii="Times New Roman" w:hAnsi="Times New Roman" w:cs="Times New Roman"/>
        </w:rPr>
        <w:t>living</w:t>
      </w:r>
      <w:proofErr w:type="gramEnd"/>
      <w:r w:rsidRPr="006F68D0">
        <w:rPr>
          <w:rFonts w:ascii="Times New Roman" w:hAnsi="Times New Roman" w:cs="Times New Roman"/>
        </w:rPr>
        <w:t xml:space="preserve"> they had before inflation they end up producing more goods and services.</w:t>
      </w:r>
    </w:p>
    <w:p w14:paraId="290470A7" w14:textId="77777777" w:rsidR="00134710" w:rsidRPr="006F68D0" w:rsidRDefault="00134710" w:rsidP="00134710">
      <w:pPr>
        <w:pStyle w:val="ListParagraph"/>
        <w:numPr>
          <w:ilvl w:val="0"/>
          <w:numId w:val="3"/>
        </w:numPr>
        <w:rPr>
          <w:rFonts w:ascii="Times New Roman" w:hAnsi="Times New Roman" w:cs="Times New Roman"/>
        </w:rPr>
      </w:pPr>
      <w:r w:rsidRPr="00105ACA">
        <w:rPr>
          <w:rFonts w:ascii="Times New Roman" w:hAnsi="Times New Roman" w:cs="Times New Roman"/>
          <w:u w:val="single"/>
        </w:rPr>
        <w:t>Better use of available resources</w:t>
      </w:r>
      <w:r w:rsidRPr="006F68D0">
        <w:rPr>
          <w:rFonts w:ascii="Times New Roman" w:hAnsi="Times New Roman" w:cs="Times New Roman"/>
        </w:rPr>
        <w:t>.</w:t>
      </w:r>
    </w:p>
    <w:p w14:paraId="2A627024" w14:textId="77777777" w:rsidR="00134710" w:rsidRPr="006F68D0" w:rsidRDefault="00134710" w:rsidP="00134710">
      <w:pPr>
        <w:pStyle w:val="ListParagraph"/>
        <w:rPr>
          <w:rFonts w:ascii="Times New Roman" w:hAnsi="Times New Roman" w:cs="Times New Roman"/>
        </w:rPr>
      </w:pPr>
      <w:r w:rsidRPr="006F68D0">
        <w:rPr>
          <w:rFonts w:ascii="Times New Roman" w:hAnsi="Times New Roman" w:cs="Times New Roman"/>
        </w:rPr>
        <w:t>People tend to use the available resources in the most economical way in order to avoid wastage</w:t>
      </w:r>
    </w:p>
    <w:p w14:paraId="75E03E8D" w14:textId="77777777" w:rsidR="00DF09DF" w:rsidRPr="00500854" w:rsidRDefault="00DF09DF" w:rsidP="00DF09DF">
      <w:pPr>
        <w:pStyle w:val="ListParagraph"/>
        <w:jc w:val="right"/>
        <w:rPr>
          <w:rFonts w:ascii="Times New Roman" w:hAnsi="Times New Roman" w:cs="Times New Roman"/>
          <w:lang w:val="en-US"/>
        </w:rPr>
      </w:pPr>
      <w:r w:rsidRPr="00500854">
        <w:rPr>
          <w:rFonts w:ascii="Times New Roman" w:hAnsi="Times New Roman" w:cs="Times New Roman"/>
          <w:lang w:val="en-US"/>
        </w:rPr>
        <w:t>(5 x 2 = 10marks)</w:t>
      </w:r>
    </w:p>
    <w:p w14:paraId="7EBB8AF4" w14:textId="1D74D4C5" w:rsidR="00134710" w:rsidRDefault="00134710" w:rsidP="00552AE6">
      <w:pPr>
        <w:rPr>
          <w:rFonts w:ascii="Times New Roman" w:hAnsi="Times New Roman" w:cs="Times New Roman"/>
          <w:b/>
          <w:bCs/>
          <w:lang w:val="en-US"/>
        </w:rPr>
      </w:pPr>
    </w:p>
    <w:p w14:paraId="175E4EEB" w14:textId="61DF5D3D" w:rsidR="000860F7" w:rsidRPr="006F68D0" w:rsidRDefault="000860F7" w:rsidP="000860F7">
      <w:pPr>
        <w:rPr>
          <w:rFonts w:ascii="Times New Roman" w:hAnsi="Times New Roman" w:cs="Times New Roman"/>
          <w:b/>
          <w:bCs/>
          <w:lang w:val="en-US"/>
        </w:rPr>
      </w:pPr>
      <w:r w:rsidRPr="006F68D0">
        <w:rPr>
          <w:rFonts w:ascii="Times New Roman" w:hAnsi="Times New Roman" w:cs="Times New Roman"/>
          <w:b/>
          <w:bCs/>
          <w:lang w:val="en-US"/>
        </w:rPr>
        <w:t>b)</w:t>
      </w:r>
      <w:r w:rsidRPr="006F68D0">
        <w:rPr>
          <w:rFonts w:ascii="Times New Roman" w:hAnsi="Times New Roman" w:cs="Times New Roman"/>
          <w:b/>
          <w:bCs/>
        </w:rPr>
        <w:t xml:space="preserve"> </w:t>
      </w:r>
      <w:r w:rsidRPr="006F68D0">
        <w:rPr>
          <w:rFonts w:ascii="Times New Roman" w:hAnsi="Times New Roman" w:cs="Times New Roman"/>
          <w:b/>
          <w:bCs/>
          <w:lang w:val="en-US"/>
        </w:rPr>
        <w:t xml:space="preserve"> Causes of balance of payment disequilibrium.</w:t>
      </w:r>
    </w:p>
    <w:p w14:paraId="18065574" w14:textId="61E968A7" w:rsidR="000860F7" w:rsidRPr="006F68D0" w:rsidRDefault="000860F7" w:rsidP="000860F7">
      <w:pPr>
        <w:pStyle w:val="ListParagraph"/>
        <w:numPr>
          <w:ilvl w:val="0"/>
          <w:numId w:val="7"/>
        </w:numPr>
        <w:rPr>
          <w:rFonts w:ascii="Times New Roman" w:hAnsi="Times New Roman" w:cs="Times New Roman"/>
          <w:lang w:val="en-US"/>
        </w:rPr>
      </w:pPr>
      <w:r w:rsidRPr="00105ACA">
        <w:rPr>
          <w:rFonts w:ascii="Times New Roman" w:hAnsi="Times New Roman" w:cs="Times New Roman"/>
          <w:u w:val="single"/>
          <w:lang w:val="en-US"/>
        </w:rPr>
        <w:t>Fall in volume of exports</w:t>
      </w:r>
      <w:r w:rsidRPr="006F68D0">
        <w:rPr>
          <w:rFonts w:ascii="Times New Roman" w:hAnsi="Times New Roman" w:cs="Times New Roman"/>
          <w:lang w:val="en-US"/>
        </w:rPr>
        <w:t xml:space="preserve"> which reduces export earnings leading to a deficit.</w:t>
      </w:r>
    </w:p>
    <w:p w14:paraId="460912F0" w14:textId="4E8F8F23" w:rsidR="000860F7" w:rsidRPr="006F68D0" w:rsidRDefault="000860F7" w:rsidP="000860F7">
      <w:pPr>
        <w:pStyle w:val="ListParagraph"/>
        <w:numPr>
          <w:ilvl w:val="0"/>
          <w:numId w:val="7"/>
        </w:numPr>
        <w:rPr>
          <w:rFonts w:ascii="Times New Roman" w:hAnsi="Times New Roman" w:cs="Times New Roman"/>
          <w:lang w:val="en-US"/>
        </w:rPr>
      </w:pPr>
      <w:r w:rsidRPr="00105ACA">
        <w:rPr>
          <w:rFonts w:ascii="Times New Roman" w:hAnsi="Times New Roman" w:cs="Times New Roman"/>
          <w:u w:val="single"/>
          <w:lang w:val="en-US"/>
        </w:rPr>
        <w:t>Deterioration in the country’s terms of trade</w:t>
      </w:r>
      <w:r w:rsidRPr="006F68D0">
        <w:rPr>
          <w:rFonts w:ascii="Times New Roman" w:hAnsi="Times New Roman" w:cs="Times New Roman"/>
          <w:lang w:val="en-US"/>
        </w:rPr>
        <w:t xml:space="preserve">. If the value of a country’s exports reduce relative to that of imports the country may experience disequilibrium in the balance </w:t>
      </w:r>
      <w:proofErr w:type="gramStart"/>
      <w:r w:rsidRPr="006F68D0">
        <w:rPr>
          <w:rFonts w:ascii="Times New Roman" w:hAnsi="Times New Roman" w:cs="Times New Roman"/>
          <w:lang w:val="en-US"/>
        </w:rPr>
        <w:t>of  payments</w:t>
      </w:r>
      <w:proofErr w:type="gramEnd"/>
      <w:r w:rsidRPr="006F68D0">
        <w:rPr>
          <w:rFonts w:ascii="Times New Roman" w:hAnsi="Times New Roman" w:cs="Times New Roman"/>
          <w:lang w:val="en-US"/>
        </w:rPr>
        <w:t xml:space="preserve"> as her exports would be earning less compared to what is being paid for imports.</w:t>
      </w:r>
    </w:p>
    <w:p w14:paraId="65286C2F" w14:textId="3BB169A2" w:rsidR="000860F7" w:rsidRPr="006F68D0" w:rsidRDefault="000860F7" w:rsidP="000860F7">
      <w:pPr>
        <w:pStyle w:val="ListParagraph"/>
        <w:numPr>
          <w:ilvl w:val="0"/>
          <w:numId w:val="7"/>
        </w:numPr>
        <w:rPr>
          <w:rFonts w:ascii="Times New Roman" w:hAnsi="Times New Roman" w:cs="Times New Roman"/>
          <w:lang w:val="en-US"/>
        </w:rPr>
      </w:pPr>
      <w:r w:rsidRPr="00105ACA">
        <w:rPr>
          <w:rFonts w:ascii="Times New Roman" w:hAnsi="Times New Roman" w:cs="Times New Roman"/>
          <w:u w:val="single"/>
          <w:lang w:val="en-US"/>
        </w:rPr>
        <w:t>Increase in the volume of</w:t>
      </w:r>
      <w:r w:rsidRPr="006F68D0">
        <w:rPr>
          <w:rFonts w:ascii="Times New Roman" w:hAnsi="Times New Roman" w:cs="Times New Roman"/>
          <w:lang w:val="en-US"/>
        </w:rPr>
        <w:t xml:space="preserve"> imports as exports remain constant.</w:t>
      </w:r>
    </w:p>
    <w:p w14:paraId="5ACB2F99" w14:textId="61CE86C1" w:rsidR="000860F7" w:rsidRPr="006F68D0" w:rsidRDefault="000860F7" w:rsidP="000860F7">
      <w:pPr>
        <w:pStyle w:val="ListParagraph"/>
        <w:numPr>
          <w:ilvl w:val="0"/>
          <w:numId w:val="7"/>
        </w:numPr>
        <w:rPr>
          <w:rFonts w:ascii="Times New Roman" w:hAnsi="Times New Roman" w:cs="Times New Roman"/>
          <w:lang w:val="en-US"/>
        </w:rPr>
      </w:pPr>
      <w:r w:rsidRPr="00105ACA">
        <w:rPr>
          <w:rFonts w:ascii="Times New Roman" w:hAnsi="Times New Roman" w:cs="Times New Roman"/>
          <w:u w:val="single"/>
          <w:lang w:val="en-US"/>
        </w:rPr>
        <w:t>Restriction by trading partners</w:t>
      </w:r>
      <w:r w:rsidRPr="006F68D0">
        <w:rPr>
          <w:rFonts w:ascii="Times New Roman" w:hAnsi="Times New Roman" w:cs="Times New Roman"/>
          <w:lang w:val="en-US"/>
        </w:rPr>
        <w:t>.</w:t>
      </w:r>
      <w:r w:rsidR="00105ACA">
        <w:rPr>
          <w:rFonts w:ascii="Times New Roman" w:hAnsi="Times New Roman" w:cs="Times New Roman"/>
          <w:lang w:val="en-US"/>
        </w:rPr>
        <w:t xml:space="preserve"> Which reduce the ability of the country to </w:t>
      </w:r>
      <w:proofErr w:type="gramStart"/>
      <w:r w:rsidR="00105ACA">
        <w:rPr>
          <w:rFonts w:ascii="Times New Roman" w:hAnsi="Times New Roman" w:cs="Times New Roman"/>
          <w:lang w:val="en-US"/>
        </w:rPr>
        <w:t>export.</w:t>
      </w:r>
      <w:proofErr w:type="gramEnd"/>
    </w:p>
    <w:p w14:paraId="3FEDE955" w14:textId="33EA1702" w:rsidR="000860F7" w:rsidRPr="006F68D0" w:rsidRDefault="000860F7" w:rsidP="000860F7">
      <w:pPr>
        <w:pStyle w:val="ListParagraph"/>
        <w:numPr>
          <w:ilvl w:val="0"/>
          <w:numId w:val="7"/>
        </w:numPr>
        <w:rPr>
          <w:rFonts w:ascii="Times New Roman" w:hAnsi="Times New Roman" w:cs="Times New Roman"/>
          <w:lang w:val="en-US"/>
        </w:rPr>
      </w:pPr>
      <w:r w:rsidRPr="00105ACA">
        <w:rPr>
          <w:rFonts w:ascii="Times New Roman" w:hAnsi="Times New Roman" w:cs="Times New Roman"/>
          <w:u w:val="single"/>
          <w:lang w:val="en-US"/>
        </w:rPr>
        <w:t xml:space="preserve">Less capital </w:t>
      </w:r>
      <w:proofErr w:type="spellStart"/>
      <w:r w:rsidRPr="00105ACA">
        <w:rPr>
          <w:rFonts w:ascii="Times New Roman" w:hAnsi="Times New Roman" w:cs="Times New Roman"/>
          <w:u w:val="single"/>
          <w:lang w:val="en-US"/>
        </w:rPr>
        <w:t>in flow</w:t>
      </w:r>
      <w:proofErr w:type="spellEnd"/>
      <w:r w:rsidRPr="00105ACA">
        <w:rPr>
          <w:rFonts w:ascii="Times New Roman" w:hAnsi="Times New Roman" w:cs="Times New Roman"/>
          <w:u w:val="single"/>
          <w:lang w:val="en-US"/>
        </w:rPr>
        <w:t xml:space="preserve"> compared to out flow</w:t>
      </w:r>
      <w:r w:rsidRPr="006F68D0">
        <w:rPr>
          <w:rFonts w:ascii="Times New Roman" w:hAnsi="Times New Roman" w:cs="Times New Roman"/>
          <w:lang w:val="en-US"/>
        </w:rPr>
        <w:t xml:space="preserve"> which leads to deficit in capital account.</w:t>
      </w:r>
    </w:p>
    <w:p w14:paraId="251D392C" w14:textId="582A13CB" w:rsidR="000860F7" w:rsidRPr="006F68D0" w:rsidRDefault="000860F7" w:rsidP="000860F7">
      <w:pPr>
        <w:pStyle w:val="ListParagraph"/>
        <w:numPr>
          <w:ilvl w:val="0"/>
          <w:numId w:val="7"/>
        </w:numPr>
        <w:rPr>
          <w:rFonts w:ascii="Times New Roman" w:hAnsi="Times New Roman" w:cs="Times New Roman"/>
          <w:lang w:val="en-US"/>
        </w:rPr>
      </w:pPr>
      <w:r w:rsidRPr="00105ACA">
        <w:rPr>
          <w:rFonts w:ascii="Times New Roman" w:hAnsi="Times New Roman" w:cs="Times New Roman"/>
          <w:u w:val="single"/>
          <w:lang w:val="en-US"/>
        </w:rPr>
        <w:t>Over-valuation of domestic currency</w:t>
      </w:r>
      <w:r w:rsidRPr="006F68D0">
        <w:rPr>
          <w:rFonts w:ascii="Times New Roman" w:hAnsi="Times New Roman" w:cs="Times New Roman"/>
          <w:lang w:val="en-US"/>
        </w:rPr>
        <w:t xml:space="preserve"> which discourages exportation while encouraging importation since exports becomes more expensive than imports.</w:t>
      </w:r>
    </w:p>
    <w:p w14:paraId="361166E0" w14:textId="77777777" w:rsidR="000860F7" w:rsidRPr="006F68D0" w:rsidRDefault="000860F7" w:rsidP="000860F7">
      <w:pPr>
        <w:pStyle w:val="ListParagraph"/>
        <w:numPr>
          <w:ilvl w:val="0"/>
          <w:numId w:val="7"/>
        </w:numPr>
        <w:rPr>
          <w:rFonts w:ascii="Times New Roman" w:hAnsi="Times New Roman" w:cs="Times New Roman"/>
          <w:lang w:val="en-US"/>
        </w:rPr>
      </w:pPr>
      <w:r w:rsidRPr="00105ACA">
        <w:rPr>
          <w:rFonts w:ascii="Times New Roman" w:hAnsi="Times New Roman" w:cs="Times New Roman"/>
          <w:u w:val="single"/>
          <w:lang w:val="en-US"/>
        </w:rPr>
        <w:t>Devaluation of currency by a trading</w:t>
      </w:r>
      <w:r w:rsidRPr="006F68D0">
        <w:rPr>
          <w:rFonts w:ascii="Times New Roman" w:hAnsi="Times New Roman" w:cs="Times New Roman"/>
          <w:lang w:val="en-US"/>
        </w:rPr>
        <w:t xml:space="preserve"> partner which may encourages imports than exports.  </w:t>
      </w:r>
    </w:p>
    <w:p w14:paraId="36CCA03C" w14:textId="77777777" w:rsidR="00DF09DF" w:rsidRPr="00500854" w:rsidRDefault="00DF09DF" w:rsidP="00DF09DF">
      <w:pPr>
        <w:pStyle w:val="ListParagraph"/>
        <w:numPr>
          <w:ilvl w:val="0"/>
          <w:numId w:val="7"/>
        </w:numPr>
        <w:jc w:val="right"/>
        <w:rPr>
          <w:rFonts w:ascii="Times New Roman" w:hAnsi="Times New Roman" w:cs="Times New Roman"/>
          <w:lang w:val="en-US"/>
        </w:rPr>
      </w:pPr>
      <w:r w:rsidRPr="00500854">
        <w:rPr>
          <w:rFonts w:ascii="Times New Roman" w:hAnsi="Times New Roman" w:cs="Times New Roman"/>
          <w:lang w:val="en-US"/>
        </w:rPr>
        <w:t>(5 x 2 = 10marks)</w:t>
      </w:r>
    </w:p>
    <w:p w14:paraId="6B3A50DC" w14:textId="6B7920C8" w:rsidR="000860F7" w:rsidRPr="006F68D0" w:rsidRDefault="000860F7" w:rsidP="000860F7">
      <w:pPr>
        <w:jc w:val="both"/>
        <w:rPr>
          <w:rFonts w:ascii="Times New Roman" w:hAnsi="Times New Roman" w:cs="Times New Roman"/>
          <w:lang w:val="en-US"/>
        </w:rPr>
      </w:pPr>
    </w:p>
    <w:p w14:paraId="51B79D01" w14:textId="5B7D8392" w:rsidR="00A7770D" w:rsidRPr="006F68D0" w:rsidRDefault="000860F7" w:rsidP="00A7770D">
      <w:pPr>
        <w:jc w:val="both"/>
        <w:rPr>
          <w:rFonts w:ascii="Times New Roman" w:hAnsi="Times New Roman" w:cs="Times New Roman"/>
          <w:b/>
          <w:bCs/>
          <w:lang w:val="en-US"/>
        </w:rPr>
      </w:pPr>
      <w:r w:rsidRPr="006F68D0">
        <w:rPr>
          <w:rFonts w:ascii="Times New Roman" w:hAnsi="Times New Roman" w:cs="Times New Roman"/>
          <w:b/>
          <w:bCs/>
          <w:lang w:val="en-US"/>
        </w:rPr>
        <w:t xml:space="preserve">3. a) </w:t>
      </w:r>
      <w:r w:rsidR="00A7770D" w:rsidRPr="006F68D0">
        <w:rPr>
          <w:rFonts w:ascii="Times New Roman" w:hAnsi="Times New Roman" w:cs="Times New Roman"/>
          <w:b/>
          <w:bCs/>
          <w:lang w:val="en-US"/>
        </w:rPr>
        <w:t>Benefits private LTD company get by changing to public Ltd Company.</w:t>
      </w:r>
    </w:p>
    <w:p w14:paraId="0C0F0E87" w14:textId="1AD65802" w:rsidR="00A7770D"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t>Ability to raise larger amount of capital by selling shares to the public</w:t>
      </w:r>
      <w:r w:rsidRPr="006F68D0">
        <w:rPr>
          <w:rFonts w:ascii="Times New Roman" w:hAnsi="Times New Roman" w:cs="Times New Roman"/>
          <w:lang w:val="en-US"/>
        </w:rPr>
        <w:t xml:space="preserve"> through stock exchange market.</w:t>
      </w:r>
    </w:p>
    <w:p w14:paraId="38ACF862" w14:textId="374A7AB5" w:rsidR="00A7770D"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t>Easy transferability of shares</w:t>
      </w:r>
      <w:r w:rsidRPr="006F68D0">
        <w:rPr>
          <w:rFonts w:ascii="Times New Roman" w:hAnsi="Times New Roman" w:cs="Times New Roman"/>
          <w:lang w:val="en-US"/>
        </w:rPr>
        <w:t xml:space="preserve"> without any restriction.</w:t>
      </w:r>
    </w:p>
    <w:p w14:paraId="5EC188F0" w14:textId="02F4738C" w:rsidR="00A7770D"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t>Increased transparency as shareholders</w:t>
      </w:r>
      <w:r w:rsidRPr="006F68D0">
        <w:rPr>
          <w:rFonts w:ascii="Times New Roman" w:hAnsi="Times New Roman" w:cs="Times New Roman"/>
          <w:lang w:val="en-US"/>
        </w:rPr>
        <w:t xml:space="preserve"> must approve company’s annual audited accounts which are published.</w:t>
      </w:r>
    </w:p>
    <w:p w14:paraId="41AF4803" w14:textId="0A305390" w:rsidR="00A7770D"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t>Increased public confidence</w:t>
      </w:r>
      <w:r w:rsidRPr="006F68D0">
        <w:rPr>
          <w:rFonts w:ascii="Times New Roman" w:hAnsi="Times New Roman" w:cs="Times New Roman"/>
          <w:lang w:val="en-US"/>
        </w:rPr>
        <w:t xml:space="preserve"> due to increased exposure to the public.</w:t>
      </w:r>
    </w:p>
    <w:p w14:paraId="7C6A7959" w14:textId="301163E7" w:rsidR="00A7770D"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t>Freedom from interference by owners</w:t>
      </w:r>
      <w:r w:rsidRPr="006F68D0">
        <w:rPr>
          <w:rFonts w:ascii="Times New Roman" w:hAnsi="Times New Roman" w:cs="Times New Roman"/>
          <w:lang w:val="en-US"/>
        </w:rPr>
        <w:t xml:space="preserve"> as owners has no direct managerial control over the activities of the company.</w:t>
      </w:r>
    </w:p>
    <w:p w14:paraId="1BBE3881" w14:textId="63F1EB1D" w:rsidR="00A7770D"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t>Increased professionalism</w:t>
      </w:r>
      <w:r w:rsidRPr="006F68D0">
        <w:rPr>
          <w:rFonts w:ascii="Times New Roman" w:hAnsi="Times New Roman" w:cs="Times New Roman"/>
          <w:lang w:val="en-US"/>
        </w:rPr>
        <w:t xml:space="preserve"> since the company can afford professional managers to run the business.</w:t>
      </w:r>
    </w:p>
    <w:p w14:paraId="6B8A795D" w14:textId="59ABCCBC" w:rsidR="00A7770D"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lastRenderedPageBreak/>
        <w:t>Higher chances of continuity</w:t>
      </w:r>
      <w:r w:rsidRPr="006F68D0">
        <w:rPr>
          <w:rFonts w:ascii="Times New Roman" w:hAnsi="Times New Roman" w:cs="Times New Roman"/>
          <w:lang w:val="en-US"/>
        </w:rPr>
        <w:t xml:space="preserve"> since shares can be transferred freely without affecting the business.</w:t>
      </w:r>
    </w:p>
    <w:p w14:paraId="3A5ED015" w14:textId="5167512E" w:rsidR="00A7770D"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t>Can enjoy economies of scale</w:t>
      </w:r>
      <w:r w:rsidRPr="006F68D0">
        <w:rPr>
          <w:rFonts w:ascii="Times New Roman" w:hAnsi="Times New Roman" w:cs="Times New Roman"/>
          <w:lang w:val="en-US"/>
        </w:rPr>
        <w:t xml:space="preserve"> due to increased scale of production.</w:t>
      </w:r>
    </w:p>
    <w:p w14:paraId="626193AA" w14:textId="150CD309" w:rsidR="00A7770D"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t>The company can be quoted in the stock exchange</w:t>
      </w:r>
      <w:r w:rsidRPr="006F68D0">
        <w:rPr>
          <w:rFonts w:ascii="Times New Roman" w:hAnsi="Times New Roman" w:cs="Times New Roman"/>
          <w:lang w:val="en-US"/>
        </w:rPr>
        <w:t xml:space="preserve"> market leading to sound management.</w:t>
      </w:r>
    </w:p>
    <w:p w14:paraId="546AB906" w14:textId="4F4E2D99" w:rsidR="00A7770D"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t>Can advertise sale of shares to the public</w:t>
      </w:r>
      <w:r w:rsidRPr="006F68D0">
        <w:rPr>
          <w:rFonts w:ascii="Times New Roman" w:hAnsi="Times New Roman" w:cs="Times New Roman"/>
          <w:lang w:val="en-US"/>
        </w:rPr>
        <w:t xml:space="preserve"> in the media which attract new investors.</w:t>
      </w:r>
    </w:p>
    <w:p w14:paraId="1D48F3F9" w14:textId="6A68A06E" w:rsidR="00A7770D"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t>Enhanced ability to borrow funds</w:t>
      </w:r>
      <w:r w:rsidRPr="006F68D0">
        <w:rPr>
          <w:rFonts w:ascii="Times New Roman" w:hAnsi="Times New Roman" w:cs="Times New Roman"/>
          <w:lang w:val="en-US"/>
        </w:rPr>
        <w:t xml:space="preserve"> by selling debentures.</w:t>
      </w:r>
    </w:p>
    <w:p w14:paraId="1C171D8E" w14:textId="77777777" w:rsidR="00873264" w:rsidRPr="006F68D0" w:rsidRDefault="00A7770D" w:rsidP="00873264">
      <w:pPr>
        <w:pStyle w:val="ListParagraph"/>
        <w:numPr>
          <w:ilvl w:val="0"/>
          <w:numId w:val="9"/>
        </w:numPr>
        <w:jc w:val="both"/>
        <w:rPr>
          <w:rFonts w:ascii="Times New Roman" w:hAnsi="Times New Roman" w:cs="Times New Roman"/>
          <w:lang w:val="en-US"/>
        </w:rPr>
      </w:pPr>
      <w:r w:rsidRPr="00105ACA">
        <w:rPr>
          <w:rFonts w:ascii="Times New Roman" w:hAnsi="Times New Roman" w:cs="Times New Roman"/>
          <w:u w:val="single"/>
          <w:lang w:val="en-US"/>
        </w:rPr>
        <w:t>Better management</w:t>
      </w:r>
      <w:r w:rsidRPr="006F68D0">
        <w:rPr>
          <w:rFonts w:ascii="Times New Roman" w:hAnsi="Times New Roman" w:cs="Times New Roman"/>
          <w:lang w:val="en-US"/>
        </w:rPr>
        <w:t xml:space="preserve"> since it is run by competent board of directors/professionals. Any </w:t>
      </w:r>
    </w:p>
    <w:p w14:paraId="632BDEC2" w14:textId="77777777" w:rsidR="00DF09DF" w:rsidRPr="00500854" w:rsidRDefault="00DF09DF" w:rsidP="00DF09DF">
      <w:pPr>
        <w:pStyle w:val="ListParagraph"/>
        <w:numPr>
          <w:ilvl w:val="0"/>
          <w:numId w:val="9"/>
        </w:numPr>
        <w:jc w:val="right"/>
        <w:rPr>
          <w:rFonts w:ascii="Times New Roman" w:hAnsi="Times New Roman" w:cs="Times New Roman"/>
          <w:lang w:val="en-US"/>
        </w:rPr>
      </w:pPr>
      <w:r w:rsidRPr="00500854">
        <w:rPr>
          <w:rFonts w:ascii="Times New Roman" w:hAnsi="Times New Roman" w:cs="Times New Roman"/>
          <w:lang w:val="en-US"/>
        </w:rPr>
        <w:t>(5 x 2 = 10marks)</w:t>
      </w:r>
    </w:p>
    <w:p w14:paraId="0065E40B" w14:textId="7D9CE886" w:rsidR="006F68D0" w:rsidRDefault="006F68D0" w:rsidP="00873264">
      <w:pPr>
        <w:jc w:val="both"/>
        <w:rPr>
          <w:rFonts w:ascii="Times New Roman" w:hAnsi="Times New Roman" w:cs="Times New Roman"/>
          <w:lang w:val="en-US"/>
        </w:rPr>
      </w:pPr>
    </w:p>
    <w:p w14:paraId="07916A39" w14:textId="77777777" w:rsidR="00073A78" w:rsidRDefault="00073A78" w:rsidP="00873264">
      <w:pPr>
        <w:jc w:val="both"/>
        <w:rPr>
          <w:rFonts w:ascii="Times New Roman" w:hAnsi="Times New Roman" w:cs="Times New Roman"/>
          <w:lang w:val="en-US"/>
        </w:rPr>
      </w:pPr>
    </w:p>
    <w:p w14:paraId="611E413F" w14:textId="02FB5E86" w:rsidR="00873264" w:rsidRPr="006F68D0" w:rsidRDefault="00873264" w:rsidP="00873264">
      <w:pPr>
        <w:jc w:val="both"/>
        <w:rPr>
          <w:rFonts w:ascii="Times New Roman" w:hAnsi="Times New Roman" w:cs="Times New Roman"/>
          <w:lang w:val="en-US"/>
        </w:rPr>
      </w:pPr>
      <w:r w:rsidRPr="006F68D0">
        <w:rPr>
          <w:rFonts w:ascii="Times New Roman" w:hAnsi="Times New Roman" w:cs="Times New Roman"/>
          <w:lang w:val="en-US"/>
        </w:rPr>
        <w:t xml:space="preserve">b) </w:t>
      </w:r>
    </w:p>
    <w:p w14:paraId="43319803" w14:textId="03B4BE26" w:rsidR="00873264" w:rsidRPr="006F68D0" w:rsidRDefault="00873264" w:rsidP="00873264">
      <w:pPr>
        <w:pStyle w:val="ListParagraph"/>
        <w:numPr>
          <w:ilvl w:val="0"/>
          <w:numId w:val="11"/>
        </w:numPr>
        <w:jc w:val="both"/>
        <w:rPr>
          <w:rFonts w:ascii="Times New Roman" w:hAnsi="Times New Roman" w:cs="Times New Roman"/>
          <w:lang w:val="en-US"/>
        </w:rPr>
      </w:pPr>
      <w:proofErr w:type="gramStart"/>
      <w:r w:rsidRPr="006F68D0">
        <w:rPr>
          <w:rFonts w:ascii="Times New Roman" w:hAnsi="Times New Roman" w:cs="Times New Roman"/>
          <w:lang w:val="en-US"/>
        </w:rPr>
        <w:t>Invoice  -</w:t>
      </w:r>
      <w:proofErr w:type="gramEnd"/>
      <w:r w:rsidRPr="006F68D0">
        <w:rPr>
          <w:rFonts w:ascii="Times New Roman" w:hAnsi="Times New Roman" w:cs="Times New Roman"/>
          <w:lang w:val="en-US"/>
        </w:rPr>
        <w:t xml:space="preserve"> is a document sent by the seller to the buyer demanding payment for goods supplied and shows details of goods sold.</w:t>
      </w:r>
    </w:p>
    <w:p w14:paraId="60A17D6F" w14:textId="6F691E7D" w:rsidR="00873264" w:rsidRPr="006F68D0" w:rsidRDefault="00873264" w:rsidP="00873264">
      <w:pPr>
        <w:pStyle w:val="ListParagraph"/>
        <w:numPr>
          <w:ilvl w:val="0"/>
          <w:numId w:val="11"/>
        </w:numPr>
        <w:jc w:val="both"/>
        <w:rPr>
          <w:rFonts w:ascii="Times New Roman" w:hAnsi="Times New Roman" w:cs="Times New Roman"/>
          <w:lang w:val="en-US"/>
        </w:rPr>
      </w:pPr>
      <w:r w:rsidRPr="006F68D0">
        <w:rPr>
          <w:rFonts w:ascii="Times New Roman" w:hAnsi="Times New Roman" w:cs="Times New Roman"/>
          <w:lang w:val="en-US"/>
        </w:rPr>
        <w:t xml:space="preserve">Debit note _ A document sent by the seller to the buyer to correct undercharge in the invoice or when empty containers have been returned. </w:t>
      </w:r>
    </w:p>
    <w:p w14:paraId="2E55FD11" w14:textId="1C3E8CD3" w:rsidR="00873264" w:rsidRPr="006F68D0" w:rsidRDefault="00873264" w:rsidP="00873264">
      <w:pPr>
        <w:pStyle w:val="ListParagraph"/>
        <w:numPr>
          <w:ilvl w:val="0"/>
          <w:numId w:val="11"/>
        </w:numPr>
        <w:jc w:val="both"/>
        <w:rPr>
          <w:rFonts w:ascii="Times New Roman" w:hAnsi="Times New Roman" w:cs="Times New Roman"/>
          <w:lang w:val="en-US"/>
        </w:rPr>
      </w:pPr>
      <w:r w:rsidRPr="006F68D0">
        <w:rPr>
          <w:rFonts w:ascii="Times New Roman" w:hAnsi="Times New Roman" w:cs="Times New Roman"/>
          <w:lang w:val="en-US"/>
        </w:rPr>
        <w:t>Credit note – a document sent by the seller to the buyer to correct overcharge/when goods have been returned to the seller because of being defective.</w:t>
      </w:r>
    </w:p>
    <w:p w14:paraId="33DA44AD" w14:textId="7E4A0BCA" w:rsidR="00873264" w:rsidRPr="006F68D0" w:rsidRDefault="00873264" w:rsidP="00873264">
      <w:pPr>
        <w:pStyle w:val="ListParagraph"/>
        <w:numPr>
          <w:ilvl w:val="0"/>
          <w:numId w:val="11"/>
        </w:numPr>
        <w:jc w:val="both"/>
        <w:rPr>
          <w:rFonts w:ascii="Times New Roman" w:hAnsi="Times New Roman" w:cs="Times New Roman"/>
          <w:lang w:val="en-US"/>
        </w:rPr>
      </w:pPr>
      <w:proofErr w:type="gramStart"/>
      <w:r w:rsidRPr="006F68D0">
        <w:rPr>
          <w:rFonts w:ascii="Times New Roman" w:hAnsi="Times New Roman" w:cs="Times New Roman"/>
          <w:lang w:val="en-US"/>
        </w:rPr>
        <w:t>Receipt  -</w:t>
      </w:r>
      <w:proofErr w:type="gramEnd"/>
      <w:r w:rsidRPr="006F68D0">
        <w:rPr>
          <w:rFonts w:ascii="Times New Roman" w:hAnsi="Times New Roman" w:cs="Times New Roman"/>
          <w:lang w:val="en-US"/>
        </w:rPr>
        <w:t xml:space="preserve"> a document issued by the seller to the buyer when payment is made for the goods.</w:t>
      </w:r>
    </w:p>
    <w:p w14:paraId="1778FF28" w14:textId="77777777" w:rsidR="00DF09DF" w:rsidRDefault="00873264" w:rsidP="00873264">
      <w:pPr>
        <w:pStyle w:val="ListParagraph"/>
        <w:numPr>
          <w:ilvl w:val="0"/>
          <w:numId w:val="11"/>
        </w:numPr>
        <w:jc w:val="both"/>
        <w:rPr>
          <w:rFonts w:ascii="Times New Roman" w:hAnsi="Times New Roman" w:cs="Times New Roman"/>
          <w:lang w:val="en-US"/>
        </w:rPr>
      </w:pPr>
      <w:r w:rsidRPr="006F68D0">
        <w:rPr>
          <w:rFonts w:ascii="Times New Roman" w:hAnsi="Times New Roman" w:cs="Times New Roman"/>
          <w:lang w:val="en-US"/>
        </w:rPr>
        <w:t>Statement of accounts – is a document sent by the seller to the buyer showing details of the transactions between the seller and the buyers for the month.</w:t>
      </w:r>
      <w:r w:rsidRPr="006F68D0">
        <w:rPr>
          <w:rFonts w:ascii="Times New Roman" w:hAnsi="Times New Roman" w:cs="Times New Roman"/>
          <w:lang w:val="en-US"/>
        </w:rPr>
        <w:tab/>
      </w:r>
      <w:r w:rsidRPr="006F68D0">
        <w:rPr>
          <w:rFonts w:ascii="Times New Roman" w:hAnsi="Times New Roman" w:cs="Times New Roman"/>
          <w:lang w:val="en-US"/>
        </w:rPr>
        <w:tab/>
      </w:r>
    </w:p>
    <w:p w14:paraId="17E16678" w14:textId="0FA7D48E" w:rsidR="00DF09DF" w:rsidRPr="00DF09DF" w:rsidRDefault="00DF09DF" w:rsidP="00DF09DF">
      <w:pPr>
        <w:pStyle w:val="ListParagraph"/>
        <w:rPr>
          <w:rFonts w:ascii="Times New Roman" w:hAnsi="Times New Roman" w:cs="Times New Roman"/>
          <w:b/>
          <w:bCs/>
          <w:lang w:val="en-US"/>
        </w:rPr>
      </w:pPr>
      <w:r w:rsidRPr="00DF09DF">
        <w:rPr>
          <w:rFonts w:ascii="Times New Roman" w:hAnsi="Times New Roman" w:cs="Times New Roman"/>
          <w:b/>
          <w:bCs/>
          <w:lang w:val="en-US"/>
        </w:rPr>
        <w:t>No splitting (5 x 2 = 10marks)</w:t>
      </w:r>
    </w:p>
    <w:p w14:paraId="5EC0AED4" w14:textId="250DA4D3" w:rsidR="00873264" w:rsidRPr="006F68D0" w:rsidRDefault="00873264" w:rsidP="00DF09DF">
      <w:pPr>
        <w:pStyle w:val="ListParagraph"/>
        <w:jc w:val="both"/>
        <w:rPr>
          <w:rFonts w:ascii="Times New Roman" w:hAnsi="Times New Roman" w:cs="Times New Roman"/>
          <w:lang w:val="en-US"/>
        </w:rPr>
      </w:pPr>
      <w:r w:rsidRPr="006F68D0">
        <w:rPr>
          <w:rFonts w:ascii="Times New Roman" w:hAnsi="Times New Roman" w:cs="Times New Roman"/>
          <w:lang w:val="en-US"/>
        </w:rPr>
        <w:tab/>
      </w:r>
      <w:r w:rsidRPr="006F68D0">
        <w:rPr>
          <w:rFonts w:ascii="Times New Roman" w:hAnsi="Times New Roman" w:cs="Times New Roman"/>
          <w:lang w:val="en-US"/>
        </w:rPr>
        <w:tab/>
      </w:r>
    </w:p>
    <w:p w14:paraId="6B94D4AC" w14:textId="5DE22BC5" w:rsidR="00873264" w:rsidRPr="006F68D0" w:rsidRDefault="00873264" w:rsidP="00873264">
      <w:pPr>
        <w:jc w:val="both"/>
        <w:rPr>
          <w:rFonts w:ascii="Times New Roman" w:hAnsi="Times New Roman" w:cs="Times New Roman"/>
          <w:lang w:val="en-US"/>
        </w:rPr>
      </w:pPr>
      <w:r w:rsidRPr="006F68D0">
        <w:rPr>
          <w:rFonts w:ascii="Times New Roman" w:hAnsi="Times New Roman" w:cs="Times New Roman"/>
          <w:lang w:val="en-US"/>
        </w:rPr>
        <w:t xml:space="preserve">4. a) </w:t>
      </w:r>
    </w:p>
    <w:p w14:paraId="44C6BEB8" w14:textId="41E032C1" w:rsidR="00873264" w:rsidRPr="006F68D0" w:rsidRDefault="00873264" w:rsidP="00105ACA">
      <w:pPr>
        <w:spacing w:line="240" w:lineRule="auto"/>
        <w:ind w:left="2880" w:firstLine="720"/>
        <w:rPr>
          <w:rFonts w:ascii="Times New Roman" w:hAnsi="Times New Roman" w:cs="Times New Roman"/>
        </w:rPr>
      </w:pPr>
      <w:r w:rsidRPr="006F68D0">
        <w:rPr>
          <w:rFonts w:ascii="Times New Roman" w:hAnsi="Times New Roman" w:cs="Times New Roman"/>
        </w:rPr>
        <w:t xml:space="preserve">      XYZ limited</w:t>
      </w:r>
    </w:p>
    <w:p w14:paraId="178F65B9" w14:textId="77777777" w:rsidR="00873264" w:rsidRPr="006F68D0" w:rsidRDefault="00873264" w:rsidP="00105ACA">
      <w:pPr>
        <w:spacing w:line="240" w:lineRule="auto"/>
        <w:ind w:left="360"/>
        <w:jc w:val="center"/>
        <w:rPr>
          <w:rFonts w:ascii="Times New Roman" w:hAnsi="Times New Roman" w:cs="Times New Roman"/>
        </w:rPr>
      </w:pPr>
      <w:r w:rsidRPr="006F68D0">
        <w:rPr>
          <w:rFonts w:ascii="Times New Roman" w:hAnsi="Times New Roman" w:cs="Times New Roman"/>
        </w:rPr>
        <w:t>Trading, Profit and Loss Account</w:t>
      </w:r>
    </w:p>
    <w:p w14:paraId="733E2B9E" w14:textId="16587F8B" w:rsidR="00873264" w:rsidRPr="006F68D0" w:rsidRDefault="00873264" w:rsidP="00105ACA">
      <w:pPr>
        <w:spacing w:line="240" w:lineRule="auto"/>
        <w:ind w:left="360"/>
        <w:jc w:val="center"/>
        <w:rPr>
          <w:rFonts w:ascii="Times New Roman" w:hAnsi="Times New Roman" w:cs="Times New Roman"/>
        </w:rPr>
      </w:pPr>
      <w:r w:rsidRPr="006F68D0">
        <w:rPr>
          <w:rFonts w:ascii="Times New Roman" w:hAnsi="Times New Roman" w:cs="Times New Roman"/>
        </w:rPr>
        <w:t>For the period ended 31/12/2013</w:t>
      </w:r>
    </w:p>
    <w:p w14:paraId="331C3C31" w14:textId="5C21AE7E" w:rsidR="00873264" w:rsidRPr="006F68D0" w:rsidRDefault="00105ACA" w:rsidP="00105ACA">
      <w:pPr>
        <w:tabs>
          <w:tab w:val="left" w:pos="8610"/>
        </w:tabs>
        <w:spacing w:line="240" w:lineRule="auto"/>
        <w:ind w:left="360" w:firstLine="720"/>
        <w:rPr>
          <w:rFonts w:ascii="Times New Roman" w:hAnsi="Times New Roman" w:cs="Times New Roman"/>
        </w:rPr>
      </w:pPr>
      <w:r w:rsidRPr="006F68D0">
        <w:rPr>
          <w:rFonts w:ascii="Times New Roman" w:hAnsi="Times New Roman" w:cs="Times New Roman"/>
          <w:noProof/>
        </w:rPr>
        <mc:AlternateContent>
          <mc:Choice Requires="wps">
            <w:drawing>
              <wp:anchor distT="0" distB="0" distL="114300" distR="114300" simplePos="0" relativeHeight="251652608" behindDoc="0" locked="0" layoutInCell="1" allowOverlap="1" wp14:anchorId="3943AF1C" wp14:editId="1D27B037">
                <wp:simplePos x="0" y="0"/>
                <wp:positionH relativeFrom="column">
                  <wp:posOffset>2640965</wp:posOffset>
                </wp:positionH>
                <wp:positionV relativeFrom="paragraph">
                  <wp:posOffset>20320</wp:posOffset>
                </wp:positionV>
                <wp:extent cx="45719" cy="5816600"/>
                <wp:effectExtent l="0" t="0" r="31115" b="317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581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8C086" id="_x0000_t32" coordsize="21600,21600" o:spt="32" o:oned="t" path="m,l21600,21600e" filled="f">
                <v:path arrowok="t" fillok="f" o:connecttype="none"/>
                <o:lock v:ext="edit" shapetype="t"/>
              </v:shapetype>
              <v:shape id="Straight Arrow Connector 4" o:spid="_x0000_s1026" type="#_x0000_t32" style="position:absolute;margin-left:207.95pt;margin-top:1.6pt;width:3.6pt;height:458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"/>
            </w:pict>
          </mc:Fallback>
        </mc:AlternateContent>
      </w:r>
      <w:r w:rsidR="00873264" w:rsidRPr="006F68D0">
        <w:rPr>
          <w:rFonts w:ascii="Times New Roman" w:hAnsi="Times New Roman" w:cs="Times New Roman"/>
        </w:rPr>
        <w:t>Dr</w:t>
      </w:r>
      <w:r w:rsidR="00873264" w:rsidRPr="006F68D0">
        <w:rPr>
          <w:rFonts w:ascii="Times New Roman" w:hAnsi="Times New Roman" w:cs="Times New Roman"/>
        </w:rPr>
        <w:tab/>
        <w:t>Cr</w:t>
      </w:r>
    </w:p>
    <w:p w14:paraId="5D3DFDF0" w14:textId="5EED0774" w:rsidR="00873264" w:rsidRPr="006F68D0" w:rsidRDefault="00873264" w:rsidP="00105ACA">
      <w:pPr>
        <w:spacing w:line="240" w:lineRule="auto"/>
        <w:ind w:left="360"/>
        <w:rPr>
          <w:rFonts w:ascii="Times New Roman" w:hAnsi="Times New Roman" w:cs="Times New Roman"/>
        </w:rPr>
      </w:pPr>
      <w:r w:rsidRPr="006F68D0">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74A19E55" wp14:editId="0198D341">
                <wp:simplePos x="0" y="0"/>
                <wp:positionH relativeFrom="column">
                  <wp:posOffset>342900</wp:posOffset>
                </wp:positionH>
                <wp:positionV relativeFrom="paragraph">
                  <wp:posOffset>54610</wp:posOffset>
                </wp:positionV>
                <wp:extent cx="5467350" cy="635"/>
                <wp:effectExtent l="9525" t="6985"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4243B" id="Straight Arrow Connector 3" o:spid="_x0000_s1026" type="#_x0000_t32" style="position:absolute;margin-left:27pt;margin-top:4.3pt;width:43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"/>
            </w:pict>
          </mc:Fallback>
        </mc:AlternateContent>
      </w:r>
    </w:p>
    <w:p w14:paraId="2E43CDBC" w14:textId="77777777" w:rsidR="00873264" w:rsidRPr="006F68D0" w:rsidRDefault="00873264" w:rsidP="00873264">
      <w:pPr>
        <w:tabs>
          <w:tab w:val="left" w:pos="1035"/>
          <w:tab w:val="left" w:pos="1440"/>
          <w:tab w:val="left" w:pos="2160"/>
          <w:tab w:val="left" w:pos="2880"/>
          <w:tab w:val="left" w:pos="7965"/>
        </w:tabs>
        <w:ind w:left="360"/>
        <w:rPr>
          <w:rFonts w:ascii="Times New Roman" w:hAnsi="Times New Roman" w:cs="Times New Roman"/>
        </w:rPr>
      </w:pPr>
      <w:r w:rsidRPr="006F68D0">
        <w:rPr>
          <w:rFonts w:ascii="Times New Roman" w:hAnsi="Times New Roman" w:cs="Times New Roman"/>
        </w:rPr>
        <w:t xml:space="preserve">    </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 xml:space="preserve">       Sh.</w:t>
      </w:r>
      <w:r w:rsidRPr="006F68D0">
        <w:rPr>
          <w:rFonts w:ascii="Times New Roman" w:hAnsi="Times New Roman" w:cs="Times New Roman"/>
        </w:rPr>
        <w:tab/>
        <w:t>Sh.</w:t>
      </w:r>
    </w:p>
    <w:p w14:paraId="7A386E33" w14:textId="2875AA2F" w:rsidR="00873264" w:rsidRPr="006F68D0" w:rsidRDefault="00873264" w:rsidP="00873264">
      <w:pPr>
        <w:tabs>
          <w:tab w:val="left" w:pos="4590"/>
        </w:tabs>
        <w:ind w:left="360"/>
        <w:rPr>
          <w:rFonts w:ascii="Times New Roman" w:hAnsi="Times New Roman" w:cs="Times New Roman"/>
        </w:rPr>
      </w:pPr>
      <w:r w:rsidRPr="006F68D0">
        <w:rPr>
          <w:rFonts w:ascii="Times New Roman" w:hAnsi="Times New Roman" w:cs="Times New Roman"/>
        </w:rPr>
        <w:t xml:space="preserve">    Opening Stock      </w:t>
      </w:r>
      <w:r w:rsidR="004B74A0">
        <w:rPr>
          <w:rFonts w:ascii="Times New Roman" w:hAnsi="Times New Roman" w:cs="Times New Roman"/>
          <w:lang w:val="en-US"/>
        </w:rPr>
        <w:t xml:space="preserve">    </w:t>
      </w:r>
      <w:r w:rsidRPr="006F68D0">
        <w:rPr>
          <w:rFonts w:ascii="Times New Roman" w:hAnsi="Times New Roman" w:cs="Times New Roman"/>
        </w:rPr>
        <w:t>200,000</w:t>
      </w:r>
      <w:r w:rsidR="00643386" w:rsidRPr="006F68D0">
        <w:rPr>
          <w:rFonts w:ascii="Times New Roman" w:hAnsi="Times New Roman" w:cs="Times New Roman"/>
        </w:rPr>
        <w:sym w:font="Wingdings" w:char="F0FC"/>
      </w:r>
      <w:r w:rsidRPr="006F68D0">
        <w:rPr>
          <w:rFonts w:ascii="Times New Roman" w:hAnsi="Times New Roman" w:cs="Times New Roman"/>
        </w:rPr>
        <w:tab/>
        <w:t>Sales</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1,200,000</w:t>
      </w:r>
      <w:r w:rsidR="00643386" w:rsidRPr="006F68D0">
        <w:rPr>
          <w:rFonts w:ascii="Times New Roman" w:hAnsi="Times New Roman" w:cs="Times New Roman"/>
        </w:rPr>
        <w:sym w:font="Wingdings" w:char="F0FC"/>
      </w:r>
    </w:p>
    <w:p w14:paraId="61E8909D" w14:textId="2B7E47E0" w:rsidR="00873264" w:rsidRPr="006F68D0" w:rsidRDefault="00873264" w:rsidP="00873264">
      <w:pPr>
        <w:tabs>
          <w:tab w:val="left" w:pos="720"/>
          <w:tab w:val="left" w:pos="1440"/>
          <w:tab w:val="left" w:pos="2160"/>
          <w:tab w:val="left" w:pos="2880"/>
          <w:tab w:val="left" w:pos="4590"/>
        </w:tabs>
        <w:ind w:left="360"/>
        <w:rPr>
          <w:rFonts w:ascii="Times New Roman" w:hAnsi="Times New Roman" w:cs="Times New Roman"/>
        </w:rPr>
      </w:pPr>
      <w:r w:rsidRPr="006F68D0">
        <w:rPr>
          <w:rFonts w:ascii="Times New Roman" w:hAnsi="Times New Roman" w:cs="Times New Roman"/>
        </w:rPr>
        <w:t xml:space="preserve">Add: Purchases </w:t>
      </w:r>
      <w:r w:rsidRPr="006F68D0">
        <w:rPr>
          <w:rFonts w:ascii="Times New Roman" w:hAnsi="Times New Roman" w:cs="Times New Roman"/>
        </w:rPr>
        <w:tab/>
        <w:t xml:space="preserve">   </w:t>
      </w:r>
      <w:r w:rsidR="004B74A0">
        <w:rPr>
          <w:rFonts w:ascii="Times New Roman" w:hAnsi="Times New Roman" w:cs="Times New Roman"/>
          <w:lang w:val="en-US"/>
        </w:rPr>
        <w:t xml:space="preserve"> </w:t>
      </w:r>
      <w:r w:rsidRPr="006F68D0">
        <w:rPr>
          <w:rFonts w:ascii="Times New Roman" w:hAnsi="Times New Roman" w:cs="Times New Roman"/>
        </w:rPr>
        <w:t xml:space="preserve"> </w:t>
      </w:r>
      <w:r w:rsidRPr="006F68D0">
        <w:rPr>
          <w:rFonts w:ascii="Times New Roman" w:hAnsi="Times New Roman" w:cs="Times New Roman"/>
          <w:u w:val="single"/>
        </w:rPr>
        <w:t>680,000</w:t>
      </w:r>
      <w:r w:rsidR="00643386" w:rsidRPr="006F68D0">
        <w:rPr>
          <w:rFonts w:ascii="Times New Roman" w:hAnsi="Times New Roman" w:cs="Times New Roman"/>
        </w:rPr>
        <w:sym w:font="Wingdings" w:char="F0FC"/>
      </w:r>
      <w:r w:rsidRPr="006F68D0">
        <w:rPr>
          <w:rFonts w:ascii="Times New Roman" w:hAnsi="Times New Roman" w:cs="Times New Roman"/>
        </w:rPr>
        <w:tab/>
        <w:t xml:space="preserve">Less: return inwards             </w:t>
      </w:r>
      <w:r w:rsidR="004B74A0">
        <w:rPr>
          <w:rFonts w:ascii="Times New Roman" w:hAnsi="Times New Roman" w:cs="Times New Roman"/>
          <w:lang w:val="en-US"/>
        </w:rPr>
        <w:t xml:space="preserve">   </w:t>
      </w:r>
      <w:r w:rsidRPr="006F68D0">
        <w:rPr>
          <w:rFonts w:ascii="Times New Roman" w:hAnsi="Times New Roman" w:cs="Times New Roman"/>
        </w:rPr>
        <w:t xml:space="preserve"> </w:t>
      </w:r>
      <w:r w:rsidRPr="006F68D0">
        <w:rPr>
          <w:rFonts w:ascii="Times New Roman" w:hAnsi="Times New Roman" w:cs="Times New Roman"/>
          <w:u w:val="single"/>
        </w:rPr>
        <w:t xml:space="preserve">  50,000 </w:t>
      </w:r>
      <w:r w:rsidR="00643386" w:rsidRPr="006F68D0">
        <w:rPr>
          <w:rFonts w:ascii="Times New Roman" w:hAnsi="Times New Roman" w:cs="Times New Roman"/>
        </w:rPr>
        <w:sym w:font="Wingdings" w:char="F0FC"/>
      </w:r>
    </w:p>
    <w:p w14:paraId="3200BB11" w14:textId="61FE8242" w:rsidR="00873264" w:rsidRPr="006F68D0" w:rsidRDefault="00873264" w:rsidP="00873264">
      <w:pPr>
        <w:tabs>
          <w:tab w:val="left" w:pos="2460"/>
          <w:tab w:val="left" w:pos="7635"/>
        </w:tabs>
        <w:ind w:left="360"/>
        <w:rPr>
          <w:rFonts w:ascii="Times New Roman" w:hAnsi="Times New Roman" w:cs="Times New Roman"/>
        </w:rPr>
      </w:pPr>
      <w:r w:rsidRPr="006F68D0">
        <w:rPr>
          <w:rFonts w:ascii="Times New Roman" w:hAnsi="Times New Roman" w:cs="Times New Roman"/>
        </w:rPr>
        <w:tab/>
        <w:t xml:space="preserve">880,000                           Net Sales                          </w:t>
      </w:r>
      <w:r w:rsidR="004B74A0">
        <w:rPr>
          <w:rFonts w:ascii="Times New Roman" w:hAnsi="Times New Roman" w:cs="Times New Roman"/>
          <w:lang w:val="en-US"/>
        </w:rPr>
        <w:t xml:space="preserve">     </w:t>
      </w:r>
      <w:r w:rsidRPr="006F68D0">
        <w:rPr>
          <w:rFonts w:ascii="Times New Roman" w:hAnsi="Times New Roman" w:cs="Times New Roman"/>
        </w:rPr>
        <w:t>1,150,000</w:t>
      </w:r>
      <w:r w:rsidR="00643386" w:rsidRPr="006F68D0">
        <w:rPr>
          <w:rFonts w:ascii="Times New Roman" w:hAnsi="Times New Roman" w:cs="Times New Roman"/>
        </w:rPr>
        <w:sym w:font="Wingdings" w:char="F0FC"/>
      </w:r>
    </w:p>
    <w:p w14:paraId="61154175" w14:textId="5B0154E4" w:rsidR="00873264" w:rsidRPr="006F68D0" w:rsidRDefault="00873264" w:rsidP="00873264">
      <w:pPr>
        <w:tabs>
          <w:tab w:val="left" w:pos="2460"/>
        </w:tabs>
        <w:ind w:left="360"/>
        <w:rPr>
          <w:rFonts w:ascii="Times New Roman" w:hAnsi="Times New Roman" w:cs="Times New Roman"/>
          <w:u w:val="single"/>
        </w:rPr>
      </w:pPr>
      <w:r w:rsidRPr="006F68D0">
        <w:rPr>
          <w:rFonts w:ascii="Times New Roman" w:hAnsi="Times New Roman" w:cs="Times New Roman"/>
        </w:rPr>
        <w:t xml:space="preserve">Add: Carriage in      </w:t>
      </w:r>
      <w:proofErr w:type="gramStart"/>
      <w:r w:rsidRPr="006F68D0">
        <w:rPr>
          <w:rFonts w:ascii="Times New Roman" w:hAnsi="Times New Roman" w:cs="Times New Roman"/>
        </w:rPr>
        <w:tab/>
        <w:t xml:space="preserve">  </w:t>
      </w:r>
      <w:r w:rsidRPr="006F68D0">
        <w:rPr>
          <w:rFonts w:ascii="Times New Roman" w:hAnsi="Times New Roman" w:cs="Times New Roman"/>
          <w:u w:val="single"/>
        </w:rPr>
        <w:t>42,000</w:t>
      </w:r>
      <w:proofErr w:type="gramEnd"/>
      <w:r w:rsidR="00643386" w:rsidRPr="006F68D0">
        <w:rPr>
          <w:rFonts w:ascii="Times New Roman" w:hAnsi="Times New Roman" w:cs="Times New Roman"/>
        </w:rPr>
        <w:sym w:font="Wingdings" w:char="F0FC"/>
      </w:r>
    </w:p>
    <w:p w14:paraId="077D0DE2" w14:textId="5D228B37" w:rsidR="00873264" w:rsidRPr="006F68D0" w:rsidRDefault="00873264" w:rsidP="00873264">
      <w:pPr>
        <w:tabs>
          <w:tab w:val="left" w:pos="2460"/>
        </w:tabs>
        <w:ind w:left="360"/>
        <w:rPr>
          <w:rFonts w:ascii="Times New Roman" w:hAnsi="Times New Roman" w:cs="Times New Roman"/>
        </w:rPr>
      </w:pPr>
      <w:r w:rsidRPr="006F68D0">
        <w:rPr>
          <w:rFonts w:ascii="Times New Roman" w:hAnsi="Times New Roman" w:cs="Times New Roman"/>
        </w:rPr>
        <w:tab/>
        <w:t xml:space="preserve"> 922,000</w:t>
      </w:r>
    </w:p>
    <w:p w14:paraId="638A4B8D" w14:textId="68C72A6A" w:rsidR="00873264" w:rsidRPr="006F68D0" w:rsidRDefault="00873264" w:rsidP="00873264">
      <w:pPr>
        <w:tabs>
          <w:tab w:val="left" w:pos="2460"/>
        </w:tabs>
        <w:ind w:left="360"/>
        <w:rPr>
          <w:rFonts w:ascii="Times New Roman" w:hAnsi="Times New Roman" w:cs="Times New Roman"/>
        </w:rPr>
      </w:pPr>
      <w:r w:rsidRPr="006F68D0">
        <w:rPr>
          <w:rFonts w:ascii="Times New Roman" w:hAnsi="Times New Roman" w:cs="Times New Roman"/>
        </w:rPr>
        <w:t xml:space="preserve">Less: Returns out           </w:t>
      </w:r>
      <w:r w:rsidR="004B74A0">
        <w:rPr>
          <w:rFonts w:ascii="Times New Roman" w:hAnsi="Times New Roman" w:cs="Times New Roman"/>
          <w:lang w:val="en-US"/>
        </w:rPr>
        <w:t xml:space="preserve">  </w:t>
      </w:r>
      <w:r w:rsidRPr="006F68D0">
        <w:rPr>
          <w:rFonts w:ascii="Times New Roman" w:hAnsi="Times New Roman" w:cs="Times New Roman"/>
          <w:u w:val="single"/>
        </w:rPr>
        <w:t>80,000</w:t>
      </w:r>
      <w:r w:rsidR="00643386" w:rsidRPr="006F68D0">
        <w:rPr>
          <w:rFonts w:ascii="Times New Roman" w:hAnsi="Times New Roman" w:cs="Times New Roman"/>
        </w:rPr>
        <w:sym w:font="Wingdings" w:char="F0FC"/>
      </w:r>
    </w:p>
    <w:p w14:paraId="4B813FC1" w14:textId="62BF49D9" w:rsidR="00873264" w:rsidRPr="006F68D0" w:rsidRDefault="00873264" w:rsidP="00873264">
      <w:pPr>
        <w:tabs>
          <w:tab w:val="left" w:pos="2460"/>
        </w:tabs>
        <w:ind w:left="360"/>
        <w:rPr>
          <w:rFonts w:ascii="Times New Roman" w:hAnsi="Times New Roman" w:cs="Times New Roman"/>
        </w:rPr>
      </w:pPr>
      <w:r w:rsidRPr="006F68D0">
        <w:rPr>
          <w:rFonts w:ascii="Times New Roman" w:hAnsi="Times New Roman" w:cs="Times New Roman"/>
        </w:rPr>
        <w:t xml:space="preserve"> C.O.G </w:t>
      </w:r>
      <w:proofErr w:type="gramStart"/>
      <w:r w:rsidRPr="006F68D0">
        <w:rPr>
          <w:rFonts w:ascii="Times New Roman" w:hAnsi="Times New Roman" w:cs="Times New Roman"/>
        </w:rPr>
        <w:t>A.S</w:t>
      </w:r>
      <w:proofErr w:type="gramEnd"/>
      <w:r w:rsidRPr="006F68D0">
        <w:rPr>
          <w:rFonts w:ascii="Times New Roman" w:hAnsi="Times New Roman" w:cs="Times New Roman"/>
        </w:rPr>
        <w:tab/>
        <w:t xml:space="preserve"> 842,000</w:t>
      </w:r>
      <w:r w:rsidR="00643386" w:rsidRPr="006F68D0">
        <w:rPr>
          <w:rFonts w:ascii="Times New Roman" w:hAnsi="Times New Roman" w:cs="Times New Roman"/>
        </w:rPr>
        <w:sym w:font="Wingdings" w:char="F0FC"/>
      </w:r>
    </w:p>
    <w:p w14:paraId="3877BFA8" w14:textId="6871BEF2" w:rsidR="00873264" w:rsidRPr="006F68D0" w:rsidRDefault="00873264" w:rsidP="00873264">
      <w:pPr>
        <w:ind w:left="360"/>
        <w:rPr>
          <w:rFonts w:ascii="Times New Roman" w:hAnsi="Times New Roman" w:cs="Times New Roman"/>
        </w:rPr>
      </w:pPr>
      <w:r w:rsidRPr="006F68D0">
        <w:rPr>
          <w:rFonts w:ascii="Times New Roman" w:hAnsi="Times New Roman" w:cs="Times New Roman"/>
        </w:rPr>
        <w:t xml:space="preserve">Loss: Closing Stock        </w:t>
      </w:r>
      <w:r w:rsidRPr="006F68D0">
        <w:rPr>
          <w:rFonts w:ascii="Times New Roman" w:hAnsi="Times New Roman" w:cs="Times New Roman"/>
          <w:u w:val="single"/>
        </w:rPr>
        <w:t>80,000</w:t>
      </w:r>
      <w:r w:rsidR="00643386" w:rsidRPr="006F68D0">
        <w:rPr>
          <w:rFonts w:ascii="Times New Roman" w:hAnsi="Times New Roman" w:cs="Times New Roman"/>
        </w:rPr>
        <w:sym w:font="Wingdings" w:char="F0FC"/>
      </w:r>
    </w:p>
    <w:p w14:paraId="65006320" w14:textId="5F80F221" w:rsidR="00873264" w:rsidRPr="006F68D0" w:rsidRDefault="00873264" w:rsidP="00873264">
      <w:pPr>
        <w:ind w:left="360"/>
        <w:rPr>
          <w:rFonts w:ascii="Times New Roman" w:hAnsi="Times New Roman" w:cs="Times New Roman"/>
        </w:rPr>
      </w:pPr>
      <w:r w:rsidRPr="006F68D0">
        <w:rPr>
          <w:rFonts w:ascii="Times New Roman" w:hAnsi="Times New Roman" w:cs="Times New Roman"/>
        </w:rPr>
        <w:t>C.O.G.S                        762,000</w:t>
      </w:r>
      <w:r w:rsidR="00643386" w:rsidRPr="006F68D0">
        <w:rPr>
          <w:rFonts w:ascii="Times New Roman" w:hAnsi="Times New Roman" w:cs="Times New Roman"/>
        </w:rPr>
        <w:sym w:font="Wingdings" w:char="F0FC"/>
      </w:r>
    </w:p>
    <w:p w14:paraId="5AE7AD52" w14:textId="70D5D632" w:rsidR="00873264" w:rsidRPr="006F68D0" w:rsidRDefault="00873264" w:rsidP="00873264">
      <w:pPr>
        <w:ind w:left="360"/>
        <w:rPr>
          <w:rFonts w:ascii="Times New Roman" w:hAnsi="Times New Roman" w:cs="Times New Roman"/>
          <w:u w:val="single"/>
        </w:rPr>
      </w:pPr>
      <w:r w:rsidRPr="006F68D0">
        <w:rPr>
          <w:rFonts w:ascii="Times New Roman" w:hAnsi="Times New Roman" w:cs="Times New Roman"/>
          <w:noProof/>
        </w:rPr>
        <mc:AlternateContent>
          <mc:Choice Requires="wps">
            <w:drawing>
              <wp:anchor distT="0" distB="0" distL="114300" distR="114300" simplePos="0" relativeHeight="251654656" behindDoc="0" locked="0" layoutInCell="1" allowOverlap="1" wp14:anchorId="774428EC" wp14:editId="407FA975">
                <wp:simplePos x="0" y="0"/>
                <wp:positionH relativeFrom="column">
                  <wp:posOffset>4657725</wp:posOffset>
                </wp:positionH>
                <wp:positionV relativeFrom="paragraph">
                  <wp:posOffset>133350</wp:posOffset>
                </wp:positionV>
                <wp:extent cx="600075" cy="635"/>
                <wp:effectExtent l="9525" t="9525"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E0C4B" id="Straight Arrow Connector 2" o:spid="_x0000_s1026" type="#_x0000_t32" style="position:absolute;margin-left:366.75pt;margin-top:10.5pt;width:47.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"/>
            </w:pict>
          </mc:Fallback>
        </mc:AlternateContent>
      </w:r>
      <w:r w:rsidRPr="006F68D0">
        <w:rPr>
          <w:rFonts w:ascii="Times New Roman" w:hAnsi="Times New Roman" w:cs="Times New Roman"/>
        </w:rPr>
        <w:t xml:space="preserve">  GP C/D                       </w:t>
      </w:r>
      <w:r w:rsidRPr="006F68D0">
        <w:rPr>
          <w:rFonts w:ascii="Times New Roman" w:hAnsi="Times New Roman" w:cs="Times New Roman"/>
          <w:u w:val="single"/>
        </w:rPr>
        <w:t>388,000</w:t>
      </w:r>
      <w:r w:rsidR="00643386" w:rsidRPr="006F68D0">
        <w:rPr>
          <w:rFonts w:ascii="Times New Roman" w:hAnsi="Times New Roman" w:cs="Times New Roman"/>
        </w:rPr>
        <w:sym w:font="Wingdings" w:char="F0FC"/>
      </w:r>
    </w:p>
    <w:p w14:paraId="04F115CF" w14:textId="104F8A04" w:rsidR="00873264" w:rsidRPr="006F68D0" w:rsidRDefault="00873264" w:rsidP="00873264">
      <w:pPr>
        <w:tabs>
          <w:tab w:val="left" w:pos="2850"/>
        </w:tabs>
        <w:ind w:left="360"/>
        <w:rPr>
          <w:rFonts w:ascii="Times New Roman" w:hAnsi="Times New Roman" w:cs="Times New Roman"/>
          <w:u w:val="double"/>
        </w:rPr>
      </w:pPr>
      <w:r w:rsidRPr="006F68D0">
        <w:rPr>
          <w:rFonts w:ascii="Times New Roman" w:hAnsi="Times New Roman" w:cs="Times New Roman"/>
        </w:rPr>
        <w:t xml:space="preserve">                                     </w:t>
      </w:r>
      <w:r w:rsidRPr="006F68D0">
        <w:rPr>
          <w:rFonts w:ascii="Times New Roman" w:hAnsi="Times New Roman" w:cs="Times New Roman"/>
          <w:u w:val="double"/>
        </w:rPr>
        <w:t>1,150,000</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 xml:space="preserve">                           </w:t>
      </w:r>
      <w:r w:rsidRPr="006F68D0">
        <w:rPr>
          <w:rFonts w:ascii="Times New Roman" w:hAnsi="Times New Roman" w:cs="Times New Roman"/>
          <w:u w:val="double"/>
        </w:rPr>
        <w:t>1,150,000</w:t>
      </w:r>
      <w:r w:rsidR="00643386" w:rsidRPr="006F68D0">
        <w:rPr>
          <w:rFonts w:ascii="Times New Roman" w:hAnsi="Times New Roman" w:cs="Times New Roman"/>
        </w:rPr>
        <w:sym w:font="Wingdings" w:char="F0FC"/>
      </w:r>
    </w:p>
    <w:p w14:paraId="7F17BF8B" w14:textId="4562EE2C" w:rsidR="00873264" w:rsidRPr="006F68D0" w:rsidRDefault="00873264" w:rsidP="00105ACA">
      <w:pPr>
        <w:tabs>
          <w:tab w:val="left" w:pos="2850"/>
        </w:tabs>
        <w:ind w:left="360"/>
        <w:rPr>
          <w:rFonts w:ascii="Times New Roman" w:hAnsi="Times New Roman" w:cs="Times New Roman"/>
          <w:u w:val="single"/>
        </w:rPr>
      </w:pPr>
      <w:r w:rsidRPr="006F68D0">
        <w:rPr>
          <w:rFonts w:ascii="Times New Roman" w:hAnsi="Times New Roman" w:cs="Times New Roman"/>
        </w:rPr>
        <w:lastRenderedPageBreak/>
        <w:tab/>
      </w:r>
      <w:r w:rsidRPr="006F68D0">
        <w:rPr>
          <w:rFonts w:ascii="Times New Roman" w:hAnsi="Times New Roman" w:cs="Times New Roman"/>
        </w:rPr>
        <w:tab/>
      </w:r>
      <w:r w:rsidRPr="006F68D0">
        <w:rPr>
          <w:rFonts w:ascii="Times New Roman" w:hAnsi="Times New Roman" w:cs="Times New Roman"/>
          <w:u w:val="single"/>
        </w:rPr>
        <w:t>Expense</w:t>
      </w:r>
      <w:r w:rsidRPr="006F68D0">
        <w:rPr>
          <w:rFonts w:ascii="Times New Roman" w:hAnsi="Times New Roman" w:cs="Times New Roman"/>
        </w:rPr>
        <w:tab/>
        <w:t>GP b/d</w:t>
      </w:r>
      <w:r w:rsidRPr="006F68D0">
        <w:rPr>
          <w:rFonts w:ascii="Times New Roman" w:hAnsi="Times New Roman" w:cs="Times New Roman"/>
        </w:rPr>
        <w:tab/>
      </w:r>
      <w:r w:rsidRPr="006F68D0">
        <w:rPr>
          <w:rFonts w:ascii="Times New Roman" w:hAnsi="Times New Roman" w:cs="Times New Roman"/>
        </w:rPr>
        <w:tab/>
      </w:r>
      <w:proofErr w:type="gramStart"/>
      <w:r w:rsidRPr="006F68D0">
        <w:rPr>
          <w:rFonts w:ascii="Times New Roman" w:hAnsi="Times New Roman" w:cs="Times New Roman"/>
        </w:rPr>
        <w:tab/>
      </w:r>
      <w:r w:rsidR="004B74A0">
        <w:rPr>
          <w:rFonts w:ascii="Times New Roman" w:hAnsi="Times New Roman" w:cs="Times New Roman"/>
          <w:lang w:val="en-US"/>
        </w:rPr>
        <w:t xml:space="preserve">  </w:t>
      </w:r>
      <w:r w:rsidRPr="006F68D0">
        <w:rPr>
          <w:rFonts w:ascii="Times New Roman" w:hAnsi="Times New Roman" w:cs="Times New Roman"/>
        </w:rPr>
        <w:t>388,000</w:t>
      </w:r>
      <w:proofErr w:type="gramEnd"/>
      <w:r w:rsidR="00643386" w:rsidRPr="006F68D0">
        <w:rPr>
          <w:rFonts w:ascii="Times New Roman" w:hAnsi="Times New Roman" w:cs="Times New Roman"/>
        </w:rPr>
        <w:sym w:font="Wingdings" w:char="F0FC"/>
      </w:r>
    </w:p>
    <w:p w14:paraId="4D1C36E0" w14:textId="08338D79" w:rsidR="00873264" w:rsidRPr="006F68D0" w:rsidRDefault="00873264" w:rsidP="00873264">
      <w:pPr>
        <w:tabs>
          <w:tab w:val="left" w:pos="4980"/>
        </w:tabs>
        <w:ind w:left="360"/>
        <w:rPr>
          <w:rFonts w:ascii="Times New Roman" w:hAnsi="Times New Roman" w:cs="Times New Roman"/>
        </w:rPr>
      </w:pPr>
      <w:r w:rsidRPr="006F68D0">
        <w:rPr>
          <w:rFonts w:ascii="Times New Roman" w:hAnsi="Times New Roman" w:cs="Times New Roman"/>
        </w:rPr>
        <w:t>Discount All.                    80,000</w:t>
      </w:r>
      <w:r w:rsidR="00643386" w:rsidRPr="006F68D0">
        <w:rPr>
          <w:rFonts w:ascii="Times New Roman" w:hAnsi="Times New Roman" w:cs="Times New Roman"/>
        </w:rPr>
        <w:sym w:font="Wingdings" w:char="F0FC"/>
      </w:r>
      <w:r w:rsidRPr="006F68D0">
        <w:rPr>
          <w:rFonts w:ascii="Times New Roman" w:hAnsi="Times New Roman" w:cs="Times New Roman"/>
        </w:rPr>
        <w:tab/>
        <w:t xml:space="preserve">Disc received              </w:t>
      </w:r>
      <w:r w:rsidR="004B74A0">
        <w:rPr>
          <w:rFonts w:ascii="Times New Roman" w:hAnsi="Times New Roman" w:cs="Times New Roman"/>
          <w:lang w:val="en-US"/>
        </w:rPr>
        <w:t xml:space="preserve">    </w:t>
      </w:r>
      <w:r w:rsidRPr="006F68D0">
        <w:rPr>
          <w:rFonts w:ascii="Times New Roman" w:hAnsi="Times New Roman" w:cs="Times New Roman"/>
        </w:rPr>
        <w:t xml:space="preserve">    45,000</w:t>
      </w:r>
      <w:r w:rsidR="00643386" w:rsidRPr="006F68D0">
        <w:rPr>
          <w:rFonts w:ascii="Times New Roman" w:hAnsi="Times New Roman" w:cs="Times New Roman"/>
        </w:rPr>
        <w:sym w:font="Wingdings" w:char="F0FC"/>
      </w:r>
    </w:p>
    <w:p w14:paraId="4E72011F" w14:textId="36437E22" w:rsidR="00873264" w:rsidRPr="006F68D0" w:rsidRDefault="00873264" w:rsidP="00873264">
      <w:pPr>
        <w:tabs>
          <w:tab w:val="left" w:pos="720"/>
          <w:tab w:val="left" w:pos="1440"/>
          <w:tab w:val="left" w:pos="2160"/>
          <w:tab w:val="left" w:pos="2880"/>
          <w:tab w:val="left" w:pos="3600"/>
          <w:tab w:val="left" w:pos="4980"/>
        </w:tabs>
        <w:ind w:left="360"/>
        <w:rPr>
          <w:rFonts w:ascii="Times New Roman" w:hAnsi="Times New Roman" w:cs="Times New Roman"/>
        </w:rPr>
      </w:pPr>
      <w:r w:rsidRPr="006F68D0">
        <w:rPr>
          <w:rFonts w:ascii="Times New Roman" w:hAnsi="Times New Roman" w:cs="Times New Roman"/>
        </w:rPr>
        <w:t>Rent</w:t>
      </w:r>
      <w:r w:rsidRPr="006F68D0">
        <w:rPr>
          <w:rFonts w:ascii="Times New Roman" w:hAnsi="Times New Roman" w:cs="Times New Roman"/>
        </w:rPr>
        <w:tab/>
      </w:r>
      <w:r w:rsidRPr="006F68D0">
        <w:rPr>
          <w:rFonts w:ascii="Times New Roman" w:hAnsi="Times New Roman" w:cs="Times New Roman"/>
        </w:rPr>
        <w:tab/>
        <w:t xml:space="preserve">        50,000</w:t>
      </w:r>
      <w:r w:rsidR="00643386" w:rsidRPr="006F68D0">
        <w:rPr>
          <w:rFonts w:ascii="Times New Roman" w:hAnsi="Times New Roman" w:cs="Times New Roman"/>
        </w:rPr>
        <w:sym w:font="Wingdings" w:char="F0FC"/>
      </w:r>
      <w:r w:rsidRPr="006F68D0">
        <w:rPr>
          <w:rFonts w:ascii="Times New Roman" w:hAnsi="Times New Roman" w:cs="Times New Roman"/>
        </w:rPr>
        <w:tab/>
      </w:r>
      <w:r w:rsidR="004B74A0">
        <w:rPr>
          <w:rFonts w:ascii="Times New Roman" w:hAnsi="Times New Roman" w:cs="Times New Roman"/>
        </w:rPr>
        <w:tab/>
      </w:r>
      <w:r w:rsidRPr="006F68D0">
        <w:rPr>
          <w:rFonts w:ascii="Times New Roman" w:hAnsi="Times New Roman" w:cs="Times New Roman"/>
        </w:rPr>
        <w:t xml:space="preserve">Rent income                   </w:t>
      </w:r>
      <w:r w:rsidR="004B74A0">
        <w:rPr>
          <w:rFonts w:ascii="Times New Roman" w:hAnsi="Times New Roman" w:cs="Times New Roman"/>
          <w:lang w:val="en-US"/>
        </w:rPr>
        <w:t xml:space="preserve">    </w:t>
      </w:r>
      <w:r w:rsidRPr="006F68D0">
        <w:rPr>
          <w:rFonts w:ascii="Times New Roman" w:hAnsi="Times New Roman" w:cs="Times New Roman"/>
        </w:rPr>
        <w:t xml:space="preserve"> 60,000</w:t>
      </w:r>
      <w:r w:rsidR="00643386" w:rsidRPr="006F68D0">
        <w:rPr>
          <w:rFonts w:ascii="Times New Roman" w:hAnsi="Times New Roman" w:cs="Times New Roman"/>
        </w:rPr>
        <w:sym w:font="Wingdings" w:char="F0FC"/>
      </w:r>
    </w:p>
    <w:p w14:paraId="06A1E2A0" w14:textId="195A01FA" w:rsidR="00873264" w:rsidRPr="006F68D0" w:rsidRDefault="00873264" w:rsidP="00873264">
      <w:pPr>
        <w:ind w:left="360"/>
        <w:rPr>
          <w:rFonts w:ascii="Times New Roman" w:hAnsi="Times New Roman" w:cs="Times New Roman"/>
        </w:rPr>
      </w:pPr>
      <w:r w:rsidRPr="006F68D0">
        <w:rPr>
          <w:rFonts w:ascii="Times New Roman" w:hAnsi="Times New Roman" w:cs="Times New Roman"/>
        </w:rPr>
        <w:t>Carriage Out</w:t>
      </w:r>
      <w:r w:rsidRPr="006F68D0">
        <w:rPr>
          <w:rFonts w:ascii="Times New Roman" w:hAnsi="Times New Roman" w:cs="Times New Roman"/>
        </w:rPr>
        <w:tab/>
        <w:t xml:space="preserve">           30,000</w:t>
      </w:r>
      <w:r w:rsidR="00643386" w:rsidRPr="006F68D0">
        <w:rPr>
          <w:rFonts w:ascii="Times New Roman" w:hAnsi="Times New Roman" w:cs="Times New Roman"/>
        </w:rPr>
        <w:sym w:font="Wingdings" w:char="F0FC"/>
      </w:r>
    </w:p>
    <w:p w14:paraId="0B7FB7DF" w14:textId="06E14CB3" w:rsidR="00873264" w:rsidRPr="006F68D0" w:rsidRDefault="00873264" w:rsidP="00873264">
      <w:pPr>
        <w:ind w:left="360"/>
        <w:rPr>
          <w:rFonts w:ascii="Times New Roman" w:hAnsi="Times New Roman" w:cs="Times New Roman"/>
          <w:caps/>
          <w:u w:val="single"/>
        </w:rPr>
      </w:pPr>
      <w:r w:rsidRPr="006F68D0">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0CE2E44B" wp14:editId="0B730AF0">
                <wp:simplePos x="0" y="0"/>
                <wp:positionH relativeFrom="column">
                  <wp:posOffset>4581525</wp:posOffset>
                </wp:positionH>
                <wp:positionV relativeFrom="paragraph">
                  <wp:posOffset>162560</wp:posOffset>
                </wp:positionV>
                <wp:extent cx="67627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F51E5" id="Straight Arrow Connector 1" o:spid="_x0000_s1026" type="#_x0000_t32" style="position:absolute;margin-left:360.75pt;margin-top:12.8pt;width:5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"/>
            </w:pict>
          </mc:Fallback>
        </mc:AlternateContent>
      </w:r>
      <w:r w:rsidRPr="006F68D0">
        <w:rPr>
          <w:rFonts w:ascii="Times New Roman" w:hAnsi="Times New Roman" w:cs="Times New Roman"/>
        </w:rPr>
        <w:t>NP c/d</w:t>
      </w:r>
      <w:r w:rsidRPr="006F68D0">
        <w:rPr>
          <w:rFonts w:ascii="Times New Roman" w:hAnsi="Times New Roman" w:cs="Times New Roman"/>
        </w:rPr>
        <w:tab/>
      </w:r>
      <w:r w:rsidRPr="006F68D0">
        <w:rPr>
          <w:rFonts w:ascii="Times New Roman" w:hAnsi="Times New Roman" w:cs="Times New Roman"/>
        </w:rPr>
        <w:tab/>
        <w:t xml:space="preserve">          </w:t>
      </w:r>
      <w:r w:rsidRPr="006F68D0">
        <w:rPr>
          <w:rFonts w:ascii="Times New Roman" w:hAnsi="Times New Roman" w:cs="Times New Roman"/>
          <w:u w:val="single"/>
        </w:rPr>
        <w:t>333,000</w:t>
      </w:r>
      <w:r w:rsidR="00643386" w:rsidRPr="006F68D0">
        <w:rPr>
          <w:rFonts w:ascii="Times New Roman" w:hAnsi="Times New Roman" w:cs="Times New Roman"/>
        </w:rPr>
        <w:sym w:font="Wingdings" w:char="F0FC"/>
      </w:r>
    </w:p>
    <w:p w14:paraId="3DBD8BC7" w14:textId="552A75DB" w:rsidR="00873264" w:rsidRPr="006F68D0" w:rsidRDefault="00873264" w:rsidP="00873264">
      <w:pPr>
        <w:tabs>
          <w:tab w:val="left" w:pos="2895"/>
        </w:tabs>
        <w:ind w:left="360"/>
        <w:rPr>
          <w:rFonts w:ascii="Times New Roman" w:hAnsi="Times New Roman" w:cs="Times New Roman"/>
          <w:u w:val="double"/>
        </w:rPr>
      </w:pPr>
      <w:r w:rsidRPr="006F68D0">
        <w:rPr>
          <w:rFonts w:ascii="Times New Roman" w:hAnsi="Times New Roman" w:cs="Times New Roman"/>
        </w:rPr>
        <w:t xml:space="preserve">                                        </w:t>
      </w:r>
      <w:r w:rsidRPr="006F68D0">
        <w:rPr>
          <w:rFonts w:ascii="Times New Roman" w:hAnsi="Times New Roman" w:cs="Times New Roman"/>
          <w:u w:val="double"/>
        </w:rPr>
        <w:t>493,000</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 xml:space="preserve">             </w:t>
      </w:r>
      <w:r w:rsidRPr="006F68D0">
        <w:rPr>
          <w:rFonts w:ascii="Times New Roman" w:hAnsi="Times New Roman" w:cs="Times New Roman"/>
          <w:u w:val="double"/>
        </w:rPr>
        <w:t xml:space="preserve">   493,000</w:t>
      </w:r>
      <w:r w:rsidR="00F31D19" w:rsidRPr="006F68D0">
        <w:rPr>
          <w:rFonts w:ascii="Times New Roman" w:hAnsi="Times New Roman" w:cs="Times New Roman"/>
        </w:rPr>
        <w:sym w:font="Wingdings" w:char="F0FC"/>
      </w:r>
    </w:p>
    <w:p w14:paraId="2BA819C0" w14:textId="77777777" w:rsidR="00873264" w:rsidRPr="006F68D0" w:rsidRDefault="00873264" w:rsidP="00873264">
      <w:pPr>
        <w:ind w:left="360"/>
        <w:rPr>
          <w:rFonts w:ascii="Times New Roman" w:hAnsi="Times New Roman" w:cs="Times New Roman"/>
        </w:rPr>
      </w:pPr>
    </w:p>
    <w:p w14:paraId="6AF0A706" w14:textId="280DD440" w:rsidR="00873264" w:rsidRPr="006F68D0" w:rsidRDefault="00873264" w:rsidP="00873264">
      <w:pPr>
        <w:ind w:left="360"/>
        <w:rPr>
          <w:rFonts w:ascii="Times New Roman" w:hAnsi="Times New Roman" w:cs="Times New Roman"/>
        </w:rPr>
      </w:pPr>
      <w:r w:rsidRPr="006F68D0">
        <w:rPr>
          <w:rFonts w:ascii="Times New Roman" w:hAnsi="Times New Roman" w:cs="Times New Roman"/>
        </w:rPr>
        <w:t xml:space="preserve">                                            20 x ½ = 10mks</w:t>
      </w:r>
    </w:p>
    <w:p w14:paraId="7EE56130" w14:textId="00C7A940" w:rsidR="00873264" w:rsidRPr="006F68D0" w:rsidRDefault="00873264" w:rsidP="00873264">
      <w:pPr>
        <w:ind w:left="360"/>
        <w:rPr>
          <w:rFonts w:ascii="Times New Roman" w:hAnsi="Times New Roman" w:cs="Times New Roman"/>
          <w:b/>
          <w:bCs/>
          <w:lang w:val="en-US"/>
        </w:rPr>
      </w:pPr>
      <w:r w:rsidRPr="006F68D0">
        <w:rPr>
          <w:rFonts w:ascii="Times New Roman" w:hAnsi="Times New Roman" w:cs="Times New Roman"/>
          <w:b/>
          <w:bCs/>
          <w:lang w:val="en-US"/>
        </w:rPr>
        <w:t>b)</w:t>
      </w:r>
      <w:r w:rsidRPr="006F68D0">
        <w:rPr>
          <w:rFonts w:ascii="Times New Roman" w:hAnsi="Times New Roman" w:cs="Times New Roman"/>
          <w:b/>
          <w:bCs/>
        </w:rPr>
        <w:t xml:space="preserve"> </w:t>
      </w:r>
      <w:r w:rsidRPr="006F68D0">
        <w:rPr>
          <w:rFonts w:ascii="Times New Roman" w:hAnsi="Times New Roman" w:cs="Times New Roman"/>
          <w:b/>
          <w:bCs/>
          <w:lang w:val="en-US"/>
        </w:rPr>
        <w:t xml:space="preserve">Sources of public finance. </w:t>
      </w:r>
    </w:p>
    <w:p w14:paraId="40CE61AD" w14:textId="41B1D5DD" w:rsidR="00873264" w:rsidRPr="006F68D0" w:rsidRDefault="00873264" w:rsidP="00873264">
      <w:pPr>
        <w:pStyle w:val="ListParagraph"/>
        <w:numPr>
          <w:ilvl w:val="0"/>
          <w:numId w:val="13"/>
        </w:numPr>
        <w:rPr>
          <w:rFonts w:ascii="Times New Roman" w:hAnsi="Times New Roman" w:cs="Times New Roman"/>
          <w:lang w:val="en-US"/>
        </w:rPr>
      </w:pPr>
      <w:r w:rsidRPr="00C705C6">
        <w:rPr>
          <w:rFonts w:ascii="Times New Roman" w:hAnsi="Times New Roman" w:cs="Times New Roman"/>
          <w:u w:val="single"/>
          <w:lang w:val="en-US"/>
        </w:rPr>
        <w:t>Taxation</w:t>
      </w:r>
      <w:r w:rsidRPr="006F68D0">
        <w:rPr>
          <w:rFonts w:ascii="Times New Roman" w:hAnsi="Times New Roman" w:cs="Times New Roman"/>
          <w:lang w:val="en-US"/>
        </w:rPr>
        <w:t xml:space="preserve"> for goods and services produced in the country.</w:t>
      </w:r>
    </w:p>
    <w:p w14:paraId="488611C6" w14:textId="5C488138" w:rsidR="00873264" w:rsidRPr="006F68D0" w:rsidRDefault="00873264" w:rsidP="00873264">
      <w:pPr>
        <w:pStyle w:val="ListParagraph"/>
        <w:numPr>
          <w:ilvl w:val="0"/>
          <w:numId w:val="13"/>
        </w:numPr>
        <w:rPr>
          <w:rFonts w:ascii="Times New Roman" w:hAnsi="Times New Roman" w:cs="Times New Roman"/>
          <w:lang w:val="en-US"/>
        </w:rPr>
      </w:pPr>
      <w:r w:rsidRPr="00C705C6">
        <w:rPr>
          <w:rFonts w:ascii="Times New Roman" w:hAnsi="Times New Roman" w:cs="Times New Roman"/>
          <w:u w:val="single"/>
          <w:lang w:val="en-US"/>
        </w:rPr>
        <w:t>Rent/rate/hiring charges</w:t>
      </w:r>
      <w:r w:rsidRPr="006F68D0">
        <w:rPr>
          <w:rFonts w:ascii="Times New Roman" w:hAnsi="Times New Roman" w:cs="Times New Roman"/>
          <w:lang w:val="en-US"/>
        </w:rPr>
        <w:t xml:space="preserve"> from government properties </w:t>
      </w:r>
      <w:proofErr w:type="gramStart"/>
      <w:r w:rsidRPr="006F68D0">
        <w:rPr>
          <w:rFonts w:ascii="Times New Roman" w:hAnsi="Times New Roman" w:cs="Times New Roman"/>
          <w:lang w:val="en-US"/>
        </w:rPr>
        <w:t>e.g.</w:t>
      </w:r>
      <w:proofErr w:type="gramEnd"/>
      <w:r w:rsidRPr="006F68D0">
        <w:rPr>
          <w:rFonts w:ascii="Times New Roman" w:hAnsi="Times New Roman" w:cs="Times New Roman"/>
          <w:lang w:val="en-US"/>
        </w:rPr>
        <w:t xml:space="preserve"> land and buildings.</w:t>
      </w:r>
    </w:p>
    <w:p w14:paraId="5A64B04B" w14:textId="4B1C9D57" w:rsidR="00873264" w:rsidRPr="006F68D0" w:rsidRDefault="00873264" w:rsidP="00873264">
      <w:pPr>
        <w:pStyle w:val="ListParagraph"/>
        <w:numPr>
          <w:ilvl w:val="0"/>
          <w:numId w:val="13"/>
        </w:numPr>
        <w:rPr>
          <w:rFonts w:ascii="Times New Roman" w:hAnsi="Times New Roman" w:cs="Times New Roman"/>
          <w:lang w:val="en-US"/>
        </w:rPr>
      </w:pPr>
      <w:r w:rsidRPr="00C705C6">
        <w:rPr>
          <w:rFonts w:ascii="Times New Roman" w:hAnsi="Times New Roman" w:cs="Times New Roman"/>
          <w:u w:val="single"/>
          <w:lang w:val="en-US"/>
        </w:rPr>
        <w:t>Sale of Assets</w:t>
      </w:r>
      <w:r w:rsidRPr="006F68D0">
        <w:rPr>
          <w:rFonts w:ascii="Times New Roman" w:hAnsi="Times New Roman" w:cs="Times New Roman"/>
          <w:lang w:val="en-US"/>
        </w:rPr>
        <w:t xml:space="preserve"> </w:t>
      </w:r>
      <w:proofErr w:type="gramStart"/>
      <w:r w:rsidRPr="006F68D0">
        <w:rPr>
          <w:rFonts w:ascii="Times New Roman" w:hAnsi="Times New Roman" w:cs="Times New Roman"/>
          <w:lang w:val="en-US"/>
        </w:rPr>
        <w:t>e.g.</w:t>
      </w:r>
      <w:proofErr w:type="gramEnd"/>
      <w:r w:rsidRPr="006F68D0">
        <w:rPr>
          <w:rFonts w:ascii="Times New Roman" w:hAnsi="Times New Roman" w:cs="Times New Roman"/>
          <w:lang w:val="en-US"/>
        </w:rPr>
        <w:t xml:space="preserve"> shares, building and vehicles.</w:t>
      </w:r>
    </w:p>
    <w:p w14:paraId="63CC2581" w14:textId="4EE80A59" w:rsidR="00873264" w:rsidRPr="006F68D0" w:rsidRDefault="00873264" w:rsidP="00873264">
      <w:pPr>
        <w:pStyle w:val="ListParagraph"/>
        <w:numPr>
          <w:ilvl w:val="0"/>
          <w:numId w:val="13"/>
        </w:numPr>
        <w:rPr>
          <w:rFonts w:ascii="Times New Roman" w:hAnsi="Times New Roman" w:cs="Times New Roman"/>
          <w:lang w:val="en-US"/>
        </w:rPr>
      </w:pPr>
      <w:r w:rsidRPr="00C705C6">
        <w:rPr>
          <w:rFonts w:ascii="Times New Roman" w:hAnsi="Times New Roman" w:cs="Times New Roman"/>
          <w:u w:val="single"/>
          <w:lang w:val="en-US"/>
        </w:rPr>
        <w:t>Loans</w:t>
      </w:r>
      <w:r w:rsidRPr="006F68D0">
        <w:rPr>
          <w:rFonts w:ascii="Times New Roman" w:hAnsi="Times New Roman" w:cs="Times New Roman"/>
          <w:lang w:val="en-US"/>
        </w:rPr>
        <w:t xml:space="preserve"> from development partners /world bank/IMF.</w:t>
      </w:r>
    </w:p>
    <w:p w14:paraId="29C7B429" w14:textId="7C2B3D0E" w:rsidR="00873264" w:rsidRPr="006F68D0" w:rsidRDefault="00873264" w:rsidP="00873264">
      <w:pPr>
        <w:pStyle w:val="ListParagraph"/>
        <w:numPr>
          <w:ilvl w:val="0"/>
          <w:numId w:val="13"/>
        </w:numPr>
        <w:rPr>
          <w:rFonts w:ascii="Times New Roman" w:hAnsi="Times New Roman" w:cs="Times New Roman"/>
          <w:lang w:val="en-US"/>
        </w:rPr>
      </w:pPr>
      <w:r w:rsidRPr="00C705C6">
        <w:rPr>
          <w:rFonts w:ascii="Times New Roman" w:hAnsi="Times New Roman" w:cs="Times New Roman"/>
          <w:u w:val="single"/>
          <w:lang w:val="en-US"/>
        </w:rPr>
        <w:t>Dividends/profits</w:t>
      </w:r>
      <w:r w:rsidRPr="006F68D0">
        <w:rPr>
          <w:rFonts w:ascii="Times New Roman" w:hAnsi="Times New Roman" w:cs="Times New Roman"/>
          <w:lang w:val="en-US"/>
        </w:rPr>
        <w:t xml:space="preserve"> from government investments.</w:t>
      </w:r>
    </w:p>
    <w:p w14:paraId="6D574AC1" w14:textId="5B02AF69" w:rsidR="00873264" w:rsidRPr="006F68D0" w:rsidRDefault="00873264" w:rsidP="00873264">
      <w:pPr>
        <w:pStyle w:val="ListParagraph"/>
        <w:numPr>
          <w:ilvl w:val="0"/>
          <w:numId w:val="13"/>
        </w:numPr>
        <w:rPr>
          <w:rFonts w:ascii="Times New Roman" w:hAnsi="Times New Roman" w:cs="Times New Roman"/>
          <w:lang w:val="en-US"/>
        </w:rPr>
      </w:pPr>
      <w:r w:rsidRPr="00C705C6">
        <w:rPr>
          <w:rFonts w:ascii="Times New Roman" w:hAnsi="Times New Roman" w:cs="Times New Roman"/>
          <w:u w:val="single"/>
          <w:lang w:val="en-US"/>
        </w:rPr>
        <w:t>License fees</w:t>
      </w:r>
      <w:r w:rsidRPr="006F68D0">
        <w:rPr>
          <w:rFonts w:ascii="Times New Roman" w:hAnsi="Times New Roman" w:cs="Times New Roman"/>
          <w:lang w:val="en-US"/>
        </w:rPr>
        <w:t xml:space="preserve"> from operating business.</w:t>
      </w:r>
    </w:p>
    <w:p w14:paraId="48DBC15A" w14:textId="53625E77" w:rsidR="00873264" w:rsidRPr="006F68D0" w:rsidRDefault="00873264" w:rsidP="00873264">
      <w:pPr>
        <w:pStyle w:val="ListParagraph"/>
        <w:numPr>
          <w:ilvl w:val="0"/>
          <w:numId w:val="13"/>
        </w:numPr>
        <w:rPr>
          <w:rFonts w:ascii="Times New Roman" w:hAnsi="Times New Roman" w:cs="Times New Roman"/>
          <w:lang w:val="en-US"/>
        </w:rPr>
      </w:pPr>
      <w:r w:rsidRPr="00C705C6">
        <w:rPr>
          <w:rFonts w:ascii="Times New Roman" w:hAnsi="Times New Roman" w:cs="Times New Roman"/>
          <w:u w:val="single"/>
          <w:lang w:val="en-US"/>
        </w:rPr>
        <w:t>Royalties</w:t>
      </w:r>
      <w:r w:rsidRPr="006F68D0">
        <w:rPr>
          <w:rFonts w:ascii="Times New Roman" w:hAnsi="Times New Roman" w:cs="Times New Roman"/>
          <w:lang w:val="en-US"/>
        </w:rPr>
        <w:t xml:space="preserve"> granted by country’s resources </w:t>
      </w:r>
      <w:proofErr w:type="gramStart"/>
      <w:r w:rsidRPr="006F68D0">
        <w:rPr>
          <w:rFonts w:ascii="Times New Roman" w:hAnsi="Times New Roman" w:cs="Times New Roman"/>
          <w:lang w:val="en-US"/>
        </w:rPr>
        <w:t>e.g.</w:t>
      </w:r>
      <w:proofErr w:type="gramEnd"/>
      <w:r w:rsidRPr="006F68D0">
        <w:rPr>
          <w:rFonts w:ascii="Times New Roman" w:hAnsi="Times New Roman" w:cs="Times New Roman"/>
          <w:lang w:val="en-US"/>
        </w:rPr>
        <w:t xml:space="preserve"> forests/ minerals/national parks.</w:t>
      </w:r>
    </w:p>
    <w:p w14:paraId="3195819F" w14:textId="76000B08" w:rsidR="00873264" w:rsidRPr="006F68D0" w:rsidRDefault="00873264" w:rsidP="00873264">
      <w:pPr>
        <w:pStyle w:val="ListParagraph"/>
        <w:numPr>
          <w:ilvl w:val="0"/>
          <w:numId w:val="13"/>
        </w:numPr>
        <w:rPr>
          <w:rFonts w:ascii="Times New Roman" w:hAnsi="Times New Roman" w:cs="Times New Roman"/>
          <w:lang w:val="en-US"/>
        </w:rPr>
      </w:pPr>
      <w:r w:rsidRPr="00C705C6">
        <w:rPr>
          <w:rFonts w:ascii="Times New Roman" w:hAnsi="Times New Roman" w:cs="Times New Roman"/>
          <w:u w:val="single"/>
          <w:lang w:val="en-US"/>
        </w:rPr>
        <w:t>Grants/donations/gifts</w:t>
      </w:r>
      <w:r w:rsidRPr="006F68D0">
        <w:rPr>
          <w:rFonts w:ascii="Times New Roman" w:hAnsi="Times New Roman" w:cs="Times New Roman"/>
          <w:lang w:val="en-US"/>
        </w:rPr>
        <w:t xml:space="preserve"> given out by government agencies.</w:t>
      </w:r>
    </w:p>
    <w:p w14:paraId="5DE74649" w14:textId="77777777" w:rsidR="00873264" w:rsidRPr="006F68D0" w:rsidRDefault="00873264" w:rsidP="00873264">
      <w:pPr>
        <w:pStyle w:val="ListParagraph"/>
        <w:numPr>
          <w:ilvl w:val="0"/>
          <w:numId w:val="13"/>
        </w:numPr>
        <w:rPr>
          <w:rFonts w:ascii="Times New Roman" w:hAnsi="Times New Roman" w:cs="Times New Roman"/>
          <w:lang w:val="en-US"/>
        </w:rPr>
      </w:pPr>
      <w:r w:rsidRPr="00C705C6">
        <w:rPr>
          <w:rFonts w:ascii="Times New Roman" w:hAnsi="Times New Roman" w:cs="Times New Roman"/>
          <w:u w:val="single"/>
          <w:lang w:val="en-US"/>
        </w:rPr>
        <w:t>Fines/penalties</w:t>
      </w:r>
      <w:r w:rsidRPr="006F68D0">
        <w:rPr>
          <w:rFonts w:ascii="Times New Roman" w:hAnsi="Times New Roman" w:cs="Times New Roman"/>
          <w:lang w:val="en-US"/>
        </w:rPr>
        <w:t xml:space="preserve"> imposed by courts/government agencies.</w:t>
      </w:r>
      <w:r w:rsidRPr="006F68D0">
        <w:rPr>
          <w:rFonts w:ascii="Times New Roman" w:hAnsi="Times New Roman" w:cs="Times New Roman"/>
          <w:lang w:val="en-US"/>
        </w:rPr>
        <w:tab/>
      </w:r>
    </w:p>
    <w:p w14:paraId="3D24C144" w14:textId="77777777" w:rsidR="00DF09DF" w:rsidRPr="00500854" w:rsidRDefault="00DF09DF" w:rsidP="00DF09DF">
      <w:pPr>
        <w:pStyle w:val="ListParagraph"/>
        <w:numPr>
          <w:ilvl w:val="0"/>
          <w:numId w:val="13"/>
        </w:numPr>
        <w:jc w:val="right"/>
        <w:rPr>
          <w:rFonts w:ascii="Times New Roman" w:hAnsi="Times New Roman" w:cs="Times New Roman"/>
          <w:lang w:val="en-US"/>
        </w:rPr>
      </w:pPr>
      <w:r w:rsidRPr="00500854">
        <w:rPr>
          <w:rFonts w:ascii="Times New Roman" w:hAnsi="Times New Roman" w:cs="Times New Roman"/>
          <w:lang w:val="en-US"/>
        </w:rPr>
        <w:t>(5 x 2 = 10marks)</w:t>
      </w:r>
    </w:p>
    <w:p w14:paraId="23BEAE4B" w14:textId="77777777" w:rsidR="006F68D0" w:rsidRDefault="006F68D0" w:rsidP="003D1FFB">
      <w:pPr>
        <w:rPr>
          <w:rFonts w:ascii="Times New Roman" w:hAnsi="Times New Roman" w:cs="Times New Roman"/>
          <w:b/>
          <w:bCs/>
          <w:lang w:val="en-US"/>
        </w:rPr>
      </w:pPr>
    </w:p>
    <w:p w14:paraId="22DE2A80" w14:textId="5111678F" w:rsidR="003D1FFB" w:rsidRPr="006F68D0" w:rsidRDefault="003D1FFB" w:rsidP="003D1FFB">
      <w:pPr>
        <w:rPr>
          <w:rFonts w:ascii="Times New Roman" w:hAnsi="Times New Roman" w:cs="Times New Roman"/>
          <w:b/>
          <w:bCs/>
          <w:lang w:val="en-US"/>
        </w:rPr>
      </w:pPr>
      <w:r w:rsidRPr="006F68D0">
        <w:rPr>
          <w:rFonts w:ascii="Times New Roman" w:hAnsi="Times New Roman" w:cs="Times New Roman"/>
          <w:b/>
          <w:bCs/>
          <w:lang w:val="en-US"/>
        </w:rPr>
        <w:t xml:space="preserve">5. a) Types of advertising techniques used in product promotion. </w:t>
      </w:r>
    </w:p>
    <w:p w14:paraId="40114518" w14:textId="53132CC5" w:rsidR="003D1FFB" w:rsidRPr="006F68D0" w:rsidRDefault="003D1FFB" w:rsidP="003D1FFB">
      <w:pPr>
        <w:pStyle w:val="ListParagraph"/>
        <w:numPr>
          <w:ilvl w:val="0"/>
          <w:numId w:val="15"/>
        </w:numPr>
        <w:rPr>
          <w:rFonts w:ascii="Times New Roman" w:hAnsi="Times New Roman" w:cs="Times New Roman"/>
          <w:lang w:val="en-US"/>
        </w:rPr>
      </w:pPr>
      <w:r w:rsidRPr="00C705C6">
        <w:rPr>
          <w:rFonts w:ascii="Times New Roman" w:hAnsi="Times New Roman" w:cs="Times New Roman"/>
          <w:u w:val="single"/>
          <w:lang w:val="en-US"/>
        </w:rPr>
        <w:t xml:space="preserve">Product </w:t>
      </w:r>
      <w:proofErr w:type="gramStart"/>
      <w:r w:rsidRPr="00C705C6">
        <w:rPr>
          <w:rFonts w:ascii="Times New Roman" w:hAnsi="Times New Roman" w:cs="Times New Roman"/>
          <w:u w:val="single"/>
          <w:lang w:val="en-US"/>
        </w:rPr>
        <w:t>advertising</w:t>
      </w:r>
      <w:r w:rsidR="00C705C6">
        <w:rPr>
          <w:rFonts w:ascii="Times New Roman" w:hAnsi="Times New Roman" w:cs="Times New Roman"/>
          <w:lang w:val="en-US"/>
        </w:rPr>
        <w:t xml:space="preserve"> </w:t>
      </w:r>
      <w:r w:rsidRPr="006F68D0">
        <w:rPr>
          <w:rFonts w:ascii="Times New Roman" w:hAnsi="Times New Roman" w:cs="Times New Roman"/>
          <w:lang w:val="en-US"/>
        </w:rPr>
        <w:t xml:space="preserve"> is</w:t>
      </w:r>
      <w:proofErr w:type="gramEnd"/>
      <w:r w:rsidRPr="006F68D0">
        <w:rPr>
          <w:rFonts w:ascii="Times New Roman" w:hAnsi="Times New Roman" w:cs="Times New Roman"/>
          <w:lang w:val="en-US"/>
        </w:rPr>
        <w:t xml:space="preserve"> meant to promote a particular brand of a product. Emphasizes on brand name</w:t>
      </w:r>
    </w:p>
    <w:p w14:paraId="71948654" w14:textId="71CF1506" w:rsidR="003D1FFB" w:rsidRPr="006F68D0" w:rsidRDefault="003D1FFB" w:rsidP="003D1FFB">
      <w:pPr>
        <w:pStyle w:val="ListParagraph"/>
        <w:numPr>
          <w:ilvl w:val="0"/>
          <w:numId w:val="15"/>
        </w:numPr>
        <w:rPr>
          <w:rFonts w:ascii="Times New Roman" w:hAnsi="Times New Roman" w:cs="Times New Roman"/>
          <w:lang w:val="en-US"/>
        </w:rPr>
      </w:pPr>
      <w:r w:rsidRPr="00C705C6">
        <w:rPr>
          <w:rFonts w:ascii="Times New Roman" w:hAnsi="Times New Roman" w:cs="Times New Roman"/>
          <w:u w:val="single"/>
          <w:lang w:val="en-US"/>
        </w:rPr>
        <w:t>Institutional advertising</w:t>
      </w:r>
      <w:r w:rsidRPr="006F68D0">
        <w:rPr>
          <w:rFonts w:ascii="Times New Roman" w:hAnsi="Times New Roman" w:cs="Times New Roman"/>
          <w:lang w:val="en-US"/>
        </w:rPr>
        <w:t>; is meant to popularize the company or firm which manufactures a product</w:t>
      </w:r>
    </w:p>
    <w:p w14:paraId="69F231D5" w14:textId="6B54489A" w:rsidR="003D1FFB" w:rsidRPr="006F68D0" w:rsidRDefault="003D1FFB" w:rsidP="003D1FFB">
      <w:pPr>
        <w:pStyle w:val="ListParagraph"/>
        <w:numPr>
          <w:ilvl w:val="0"/>
          <w:numId w:val="15"/>
        </w:numPr>
        <w:rPr>
          <w:rFonts w:ascii="Times New Roman" w:hAnsi="Times New Roman" w:cs="Times New Roman"/>
          <w:lang w:val="en-US"/>
        </w:rPr>
      </w:pPr>
      <w:r w:rsidRPr="00C705C6">
        <w:rPr>
          <w:rFonts w:ascii="Times New Roman" w:hAnsi="Times New Roman" w:cs="Times New Roman"/>
          <w:u w:val="single"/>
          <w:lang w:val="en-US"/>
        </w:rPr>
        <w:t>Primary demand advertising</w:t>
      </w:r>
      <w:r w:rsidRPr="006F68D0">
        <w:rPr>
          <w:rFonts w:ascii="Times New Roman" w:hAnsi="Times New Roman" w:cs="Times New Roman"/>
          <w:lang w:val="en-US"/>
        </w:rPr>
        <w:t>; emphasizes on a whole range of a product and not a particular brand</w:t>
      </w:r>
    </w:p>
    <w:p w14:paraId="0B6EB92F" w14:textId="6254A755" w:rsidR="003D1FFB" w:rsidRPr="006F68D0" w:rsidRDefault="003D1FFB" w:rsidP="003D1FFB">
      <w:pPr>
        <w:pStyle w:val="ListParagraph"/>
        <w:numPr>
          <w:ilvl w:val="0"/>
          <w:numId w:val="15"/>
        </w:numPr>
        <w:rPr>
          <w:rFonts w:ascii="Times New Roman" w:hAnsi="Times New Roman" w:cs="Times New Roman"/>
          <w:lang w:val="en-US"/>
        </w:rPr>
      </w:pPr>
      <w:r w:rsidRPr="00C705C6">
        <w:rPr>
          <w:rFonts w:ascii="Times New Roman" w:hAnsi="Times New Roman" w:cs="Times New Roman"/>
          <w:u w:val="single"/>
          <w:lang w:val="en-US"/>
        </w:rPr>
        <w:t>Celebrity advertising</w:t>
      </w:r>
      <w:r w:rsidRPr="006F68D0">
        <w:rPr>
          <w:rFonts w:ascii="Times New Roman" w:hAnsi="Times New Roman" w:cs="Times New Roman"/>
          <w:lang w:val="en-US"/>
        </w:rPr>
        <w:t>; uses famous person to encourage people to buy product.</w:t>
      </w:r>
    </w:p>
    <w:p w14:paraId="31C2FCC4" w14:textId="48ED56E5" w:rsidR="003D1FFB" w:rsidRPr="006F68D0" w:rsidRDefault="003D1FFB" w:rsidP="003D1FFB">
      <w:pPr>
        <w:pStyle w:val="ListParagraph"/>
        <w:numPr>
          <w:ilvl w:val="0"/>
          <w:numId w:val="15"/>
        </w:numPr>
        <w:rPr>
          <w:rFonts w:ascii="Times New Roman" w:hAnsi="Times New Roman" w:cs="Times New Roman"/>
          <w:lang w:val="en-US"/>
        </w:rPr>
      </w:pPr>
      <w:r w:rsidRPr="00C705C6">
        <w:rPr>
          <w:rFonts w:ascii="Times New Roman" w:hAnsi="Times New Roman" w:cs="Times New Roman"/>
          <w:u w:val="single"/>
          <w:lang w:val="en-US"/>
        </w:rPr>
        <w:t>Informative advertising</w:t>
      </w:r>
      <w:r w:rsidRPr="006F68D0">
        <w:rPr>
          <w:rFonts w:ascii="Times New Roman" w:hAnsi="Times New Roman" w:cs="Times New Roman"/>
          <w:lang w:val="en-US"/>
        </w:rPr>
        <w:t>; aims at giving general information to a customer about availability, quality and price of a particular product.</w:t>
      </w:r>
    </w:p>
    <w:p w14:paraId="321DE3A2" w14:textId="6A09695F" w:rsidR="00873264" w:rsidRPr="006F68D0" w:rsidRDefault="003D1FFB" w:rsidP="003D1FFB">
      <w:pPr>
        <w:pStyle w:val="ListParagraph"/>
        <w:numPr>
          <w:ilvl w:val="0"/>
          <w:numId w:val="15"/>
        </w:numPr>
        <w:rPr>
          <w:rFonts w:ascii="Times New Roman" w:hAnsi="Times New Roman" w:cs="Times New Roman"/>
          <w:lang w:val="en-US"/>
        </w:rPr>
      </w:pPr>
      <w:r w:rsidRPr="00C705C6">
        <w:rPr>
          <w:rFonts w:ascii="Times New Roman" w:hAnsi="Times New Roman" w:cs="Times New Roman"/>
          <w:u w:val="single"/>
          <w:lang w:val="en-US"/>
        </w:rPr>
        <w:t>Competitive advertising</w:t>
      </w:r>
      <w:r w:rsidRPr="006F68D0">
        <w:rPr>
          <w:rFonts w:ascii="Times New Roman" w:hAnsi="Times New Roman" w:cs="Times New Roman"/>
          <w:lang w:val="en-US"/>
        </w:rPr>
        <w:t>; tries to convince the consumers that the product being advertised the best.</w:t>
      </w:r>
    </w:p>
    <w:p w14:paraId="461725F8" w14:textId="77777777" w:rsidR="00DF09DF" w:rsidRPr="00500854" w:rsidRDefault="00DF09DF" w:rsidP="00DF09DF">
      <w:pPr>
        <w:pStyle w:val="ListParagraph"/>
        <w:numPr>
          <w:ilvl w:val="0"/>
          <w:numId w:val="15"/>
        </w:numPr>
        <w:jc w:val="right"/>
        <w:rPr>
          <w:rFonts w:ascii="Times New Roman" w:hAnsi="Times New Roman" w:cs="Times New Roman"/>
          <w:lang w:val="en-US"/>
        </w:rPr>
      </w:pPr>
      <w:r w:rsidRPr="00500854">
        <w:rPr>
          <w:rFonts w:ascii="Times New Roman" w:hAnsi="Times New Roman" w:cs="Times New Roman"/>
          <w:lang w:val="en-US"/>
        </w:rPr>
        <w:t>(5 x 2 = 10marks)</w:t>
      </w:r>
    </w:p>
    <w:p w14:paraId="061C4791" w14:textId="77777777" w:rsidR="003D1FFB" w:rsidRPr="006F68D0" w:rsidRDefault="003D1FFB" w:rsidP="003D1FFB">
      <w:pPr>
        <w:pStyle w:val="ListParagraph"/>
        <w:rPr>
          <w:rFonts w:ascii="Times New Roman" w:hAnsi="Times New Roman" w:cs="Times New Roman"/>
          <w:lang w:val="en-US"/>
        </w:rPr>
      </w:pPr>
    </w:p>
    <w:p w14:paraId="548D1178" w14:textId="77777777" w:rsidR="00134710" w:rsidRPr="00805787" w:rsidRDefault="00134710" w:rsidP="00134710">
      <w:pPr>
        <w:jc w:val="both"/>
        <w:rPr>
          <w:rFonts w:ascii="Times New Roman" w:hAnsi="Times New Roman" w:cs="Times New Roman"/>
          <w:b/>
          <w:bCs/>
          <w:lang w:val="en-US"/>
        </w:rPr>
      </w:pPr>
      <w:bookmarkStart w:id="0" w:name="_Hlk171067102"/>
      <w:r w:rsidRPr="00805787">
        <w:rPr>
          <w:rFonts w:ascii="Times New Roman" w:hAnsi="Times New Roman" w:cs="Times New Roman"/>
          <w:b/>
          <w:bCs/>
          <w:lang w:val="en-US"/>
        </w:rPr>
        <w:t xml:space="preserve">b) Highlight four advantages of a bonded </w:t>
      </w:r>
      <w:proofErr w:type="gramStart"/>
      <w:r w:rsidRPr="00805787">
        <w:rPr>
          <w:rFonts w:ascii="Times New Roman" w:hAnsi="Times New Roman" w:cs="Times New Roman"/>
          <w:b/>
          <w:bCs/>
          <w:lang w:val="en-US"/>
        </w:rPr>
        <w:t>warehouse  to</w:t>
      </w:r>
      <w:proofErr w:type="gramEnd"/>
      <w:r w:rsidRPr="00805787">
        <w:rPr>
          <w:rFonts w:ascii="Times New Roman" w:hAnsi="Times New Roman" w:cs="Times New Roman"/>
          <w:b/>
          <w:bCs/>
          <w:lang w:val="en-US"/>
        </w:rPr>
        <w:t xml:space="preserve"> the importer (10marks)</w:t>
      </w:r>
    </w:p>
    <w:p w14:paraId="42E4171D" w14:textId="77777777" w:rsidR="00134710" w:rsidRPr="006F68D0" w:rsidRDefault="00134710" w:rsidP="00134710">
      <w:pPr>
        <w:pStyle w:val="ListParagraph"/>
        <w:numPr>
          <w:ilvl w:val="2"/>
          <w:numId w:val="21"/>
        </w:numPr>
        <w:ind w:left="567"/>
        <w:jc w:val="both"/>
        <w:rPr>
          <w:rFonts w:ascii="Times New Roman" w:hAnsi="Times New Roman" w:cs="Times New Roman"/>
          <w:lang w:val="en-US"/>
        </w:rPr>
      </w:pPr>
      <w:r w:rsidRPr="00A348BE">
        <w:rPr>
          <w:rFonts w:ascii="Times New Roman" w:hAnsi="Times New Roman" w:cs="Times New Roman"/>
          <w:u w:val="single"/>
          <w:lang w:val="en-US"/>
        </w:rPr>
        <w:t>The importer can prepare goods</w:t>
      </w:r>
      <w:r w:rsidRPr="006F68D0">
        <w:rPr>
          <w:rFonts w:ascii="Times New Roman" w:hAnsi="Times New Roman" w:cs="Times New Roman"/>
          <w:lang w:val="en-US"/>
        </w:rPr>
        <w:t xml:space="preserve"> while in the bonded warehouse through packing / branding / grading / blending</w:t>
      </w:r>
    </w:p>
    <w:p w14:paraId="43578A4D" w14:textId="77777777" w:rsidR="00134710" w:rsidRPr="006F68D0" w:rsidRDefault="00134710" w:rsidP="00134710">
      <w:pPr>
        <w:pStyle w:val="ListParagraph"/>
        <w:numPr>
          <w:ilvl w:val="2"/>
          <w:numId w:val="21"/>
        </w:numPr>
        <w:ind w:left="567"/>
        <w:jc w:val="both"/>
        <w:rPr>
          <w:rFonts w:ascii="Times New Roman" w:hAnsi="Times New Roman" w:cs="Times New Roman"/>
          <w:lang w:val="en-US"/>
        </w:rPr>
      </w:pPr>
      <w:r w:rsidRPr="00A348BE">
        <w:rPr>
          <w:rFonts w:ascii="Times New Roman" w:hAnsi="Times New Roman" w:cs="Times New Roman"/>
          <w:u w:val="single"/>
          <w:lang w:val="en-US"/>
        </w:rPr>
        <w:t>The bonded ware house relieves the importer the costs of providing security / costs of security</w:t>
      </w:r>
      <w:r w:rsidRPr="006F68D0">
        <w:rPr>
          <w:rFonts w:ascii="Times New Roman" w:hAnsi="Times New Roman" w:cs="Times New Roman"/>
          <w:lang w:val="en-US"/>
        </w:rPr>
        <w:t xml:space="preserve"> provided by the government</w:t>
      </w:r>
    </w:p>
    <w:p w14:paraId="106192DA" w14:textId="77777777" w:rsidR="00134710" w:rsidRPr="006F68D0" w:rsidRDefault="00134710" w:rsidP="00134710">
      <w:pPr>
        <w:pStyle w:val="ListParagraph"/>
        <w:numPr>
          <w:ilvl w:val="2"/>
          <w:numId w:val="21"/>
        </w:numPr>
        <w:ind w:left="567"/>
        <w:jc w:val="both"/>
        <w:rPr>
          <w:rFonts w:ascii="Times New Roman" w:hAnsi="Times New Roman" w:cs="Times New Roman"/>
          <w:lang w:val="en-US"/>
        </w:rPr>
      </w:pPr>
      <w:r w:rsidRPr="00A348BE">
        <w:rPr>
          <w:rFonts w:ascii="Times New Roman" w:hAnsi="Times New Roman" w:cs="Times New Roman"/>
          <w:u w:val="single"/>
          <w:lang w:val="en-US"/>
        </w:rPr>
        <w:t>The bonded warehouse allows the importer time to look for a buyer / customer / market</w:t>
      </w:r>
      <w:r w:rsidRPr="006F68D0">
        <w:rPr>
          <w:rFonts w:ascii="Times New Roman" w:hAnsi="Times New Roman" w:cs="Times New Roman"/>
          <w:lang w:val="en-US"/>
        </w:rPr>
        <w:t xml:space="preserve"> while goods are still in the warehouse.</w:t>
      </w:r>
    </w:p>
    <w:p w14:paraId="0A4B77BC" w14:textId="77777777" w:rsidR="00134710" w:rsidRPr="006F68D0" w:rsidRDefault="00134710" w:rsidP="00134710">
      <w:pPr>
        <w:pStyle w:val="ListParagraph"/>
        <w:numPr>
          <w:ilvl w:val="2"/>
          <w:numId w:val="21"/>
        </w:numPr>
        <w:ind w:left="567"/>
        <w:jc w:val="both"/>
        <w:rPr>
          <w:rFonts w:ascii="Times New Roman" w:hAnsi="Times New Roman" w:cs="Times New Roman"/>
          <w:lang w:val="en-US"/>
        </w:rPr>
      </w:pPr>
      <w:r w:rsidRPr="00A348BE">
        <w:rPr>
          <w:rFonts w:ascii="Times New Roman" w:hAnsi="Times New Roman" w:cs="Times New Roman"/>
          <w:u w:val="single"/>
          <w:lang w:val="en-US"/>
        </w:rPr>
        <w:t>The bonded warehouse allows the importer time to look for / raise funds to pay customs duties/ storage costs/ risks</w:t>
      </w:r>
      <w:r w:rsidRPr="006F68D0">
        <w:rPr>
          <w:rFonts w:ascii="Times New Roman" w:hAnsi="Times New Roman" w:cs="Times New Roman"/>
          <w:lang w:val="en-US"/>
        </w:rPr>
        <w:t>.</w:t>
      </w:r>
    </w:p>
    <w:p w14:paraId="0C3D262A" w14:textId="77777777" w:rsidR="00134710" w:rsidRPr="006F68D0" w:rsidRDefault="00134710" w:rsidP="00134710">
      <w:pPr>
        <w:pStyle w:val="ListParagraph"/>
        <w:numPr>
          <w:ilvl w:val="2"/>
          <w:numId w:val="21"/>
        </w:numPr>
        <w:ind w:left="567"/>
        <w:jc w:val="both"/>
        <w:rPr>
          <w:rFonts w:ascii="Times New Roman" w:hAnsi="Times New Roman" w:cs="Times New Roman"/>
          <w:lang w:val="en-US"/>
        </w:rPr>
      </w:pPr>
      <w:r w:rsidRPr="00A348BE">
        <w:rPr>
          <w:rFonts w:ascii="Times New Roman" w:hAnsi="Times New Roman" w:cs="Times New Roman"/>
          <w:u w:val="single"/>
          <w:lang w:val="en-US"/>
        </w:rPr>
        <w:lastRenderedPageBreak/>
        <w:t>Goods may improve in quality thus improving in prices</w:t>
      </w:r>
      <w:r w:rsidRPr="006F68D0">
        <w:rPr>
          <w:rFonts w:ascii="Times New Roman" w:hAnsi="Times New Roman" w:cs="Times New Roman"/>
          <w:lang w:val="en-US"/>
        </w:rPr>
        <w:t xml:space="preserve"> / to the advantage of the importer </w:t>
      </w:r>
      <w:proofErr w:type="gramStart"/>
      <w:r w:rsidRPr="006F68D0">
        <w:rPr>
          <w:rFonts w:ascii="Times New Roman" w:hAnsi="Times New Roman" w:cs="Times New Roman"/>
          <w:lang w:val="en-US"/>
        </w:rPr>
        <w:t>e.g.</w:t>
      </w:r>
      <w:proofErr w:type="gramEnd"/>
      <w:r w:rsidRPr="006F68D0">
        <w:rPr>
          <w:rFonts w:ascii="Times New Roman" w:hAnsi="Times New Roman" w:cs="Times New Roman"/>
          <w:lang w:val="en-US"/>
        </w:rPr>
        <w:t xml:space="preserve"> wines / spirits / tobacco</w:t>
      </w:r>
    </w:p>
    <w:p w14:paraId="20EDDBF2" w14:textId="011873E3" w:rsidR="00134710" w:rsidRDefault="00134710" w:rsidP="00134710">
      <w:pPr>
        <w:pStyle w:val="ListParagraph"/>
        <w:numPr>
          <w:ilvl w:val="2"/>
          <w:numId w:val="21"/>
        </w:numPr>
        <w:ind w:left="567"/>
        <w:jc w:val="both"/>
        <w:rPr>
          <w:rFonts w:ascii="Times New Roman" w:hAnsi="Times New Roman" w:cs="Times New Roman"/>
          <w:u w:val="single"/>
          <w:lang w:val="en-US"/>
        </w:rPr>
      </w:pPr>
      <w:r w:rsidRPr="00A348BE">
        <w:rPr>
          <w:rFonts w:ascii="Times New Roman" w:hAnsi="Times New Roman" w:cs="Times New Roman"/>
          <w:u w:val="single"/>
          <w:lang w:val="en-US"/>
        </w:rPr>
        <w:t>Relieves the importer worries of theft / leakage / storage risks</w:t>
      </w:r>
    </w:p>
    <w:p w14:paraId="29F28FD5" w14:textId="77777777" w:rsidR="00DF09DF" w:rsidRPr="00500854" w:rsidRDefault="00DF09DF" w:rsidP="00DF09DF">
      <w:pPr>
        <w:pStyle w:val="ListParagraph"/>
        <w:ind w:left="6480" w:firstLine="720"/>
        <w:jc w:val="center"/>
        <w:rPr>
          <w:rFonts w:ascii="Times New Roman" w:hAnsi="Times New Roman" w:cs="Times New Roman"/>
          <w:lang w:val="en-US"/>
        </w:rPr>
      </w:pPr>
      <w:r w:rsidRPr="00500854">
        <w:rPr>
          <w:rFonts w:ascii="Times New Roman" w:hAnsi="Times New Roman" w:cs="Times New Roman"/>
          <w:lang w:val="en-US"/>
        </w:rPr>
        <w:t>(5 x 2 = 10marks)</w:t>
      </w:r>
    </w:p>
    <w:p w14:paraId="2222884F" w14:textId="77777777" w:rsidR="00DF09DF" w:rsidRPr="00A348BE" w:rsidRDefault="00DF09DF" w:rsidP="00DF09DF">
      <w:pPr>
        <w:pStyle w:val="ListParagraph"/>
        <w:ind w:left="567"/>
        <w:jc w:val="both"/>
        <w:rPr>
          <w:rFonts w:ascii="Times New Roman" w:hAnsi="Times New Roman" w:cs="Times New Roman"/>
          <w:u w:val="single"/>
          <w:lang w:val="en-US"/>
        </w:rPr>
      </w:pPr>
    </w:p>
    <w:bookmarkEnd w:id="0"/>
    <w:p w14:paraId="240001FE" w14:textId="77777777" w:rsidR="00480320" w:rsidRPr="006F68D0" w:rsidRDefault="003D1FFB" w:rsidP="00480320">
      <w:pPr>
        <w:rPr>
          <w:rFonts w:ascii="Times New Roman" w:hAnsi="Times New Roman" w:cs="Times New Roman"/>
          <w:b/>
          <w:bCs/>
          <w:lang w:val="en-US"/>
        </w:rPr>
      </w:pPr>
      <w:r w:rsidRPr="006F68D0">
        <w:rPr>
          <w:rFonts w:ascii="Times New Roman" w:hAnsi="Times New Roman" w:cs="Times New Roman"/>
          <w:b/>
          <w:bCs/>
          <w:lang w:val="en-US"/>
        </w:rPr>
        <w:t xml:space="preserve">6. a) </w:t>
      </w:r>
      <w:r w:rsidR="00480320" w:rsidRPr="006F68D0">
        <w:rPr>
          <w:rFonts w:ascii="Times New Roman" w:hAnsi="Times New Roman" w:cs="Times New Roman"/>
          <w:b/>
          <w:bCs/>
          <w:lang w:val="en-US"/>
        </w:rPr>
        <w:t>Government initiated methods of consumer protection</w:t>
      </w:r>
    </w:p>
    <w:p w14:paraId="2F59404C" w14:textId="434655ED" w:rsidR="00480320" w:rsidRPr="00C705C6" w:rsidRDefault="00480320" w:rsidP="00480320">
      <w:pPr>
        <w:pStyle w:val="ListParagraph"/>
        <w:numPr>
          <w:ilvl w:val="1"/>
          <w:numId w:val="19"/>
        </w:numPr>
        <w:ind w:left="567" w:right="-330"/>
        <w:rPr>
          <w:rFonts w:ascii="Times New Roman" w:hAnsi="Times New Roman" w:cs="Times New Roman"/>
          <w:u w:val="single"/>
          <w:lang w:val="en-US"/>
        </w:rPr>
      </w:pPr>
      <w:r w:rsidRPr="00C705C6">
        <w:rPr>
          <w:rFonts w:ascii="Times New Roman" w:hAnsi="Times New Roman" w:cs="Times New Roman"/>
          <w:u w:val="single"/>
          <w:lang w:val="en-US"/>
        </w:rPr>
        <w:t>Kenya Bureau standards act</w:t>
      </w:r>
    </w:p>
    <w:p w14:paraId="4F40C4B7" w14:textId="38229DC7" w:rsidR="00480320" w:rsidRPr="006F68D0" w:rsidRDefault="00480320" w:rsidP="00480320">
      <w:pPr>
        <w:pStyle w:val="ListParagraph"/>
        <w:ind w:left="567" w:right="-330"/>
        <w:rPr>
          <w:rFonts w:ascii="Times New Roman" w:hAnsi="Times New Roman" w:cs="Times New Roman"/>
          <w:lang w:val="en-US"/>
        </w:rPr>
      </w:pPr>
      <w:r w:rsidRPr="006F68D0">
        <w:rPr>
          <w:rFonts w:ascii="Times New Roman" w:hAnsi="Times New Roman" w:cs="Times New Roman"/>
          <w:lang w:val="en-US"/>
        </w:rPr>
        <w:t>It ensures that producers meet the required quality standards when they are producing goods and services. They test the products before allowing them to be sold to consumers.</w:t>
      </w:r>
    </w:p>
    <w:p w14:paraId="02C779CD" w14:textId="158C3140" w:rsidR="00480320" w:rsidRPr="00C705C6" w:rsidRDefault="00480320" w:rsidP="00480320">
      <w:pPr>
        <w:pStyle w:val="ListParagraph"/>
        <w:numPr>
          <w:ilvl w:val="1"/>
          <w:numId w:val="19"/>
        </w:numPr>
        <w:ind w:left="567" w:right="-330"/>
        <w:rPr>
          <w:rFonts w:ascii="Times New Roman" w:hAnsi="Times New Roman" w:cs="Times New Roman"/>
          <w:u w:val="single"/>
          <w:lang w:val="en-US"/>
        </w:rPr>
      </w:pPr>
      <w:r w:rsidRPr="00C705C6">
        <w:rPr>
          <w:rFonts w:ascii="Times New Roman" w:hAnsi="Times New Roman" w:cs="Times New Roman"/>
          <w:u w:val="single"/>
          <w:lang w:val="en-US"/>
        </w:rPr>
        <w:t>The Licensing Act</w:t>
      </w:r>
    </w:p>
    <w:p w14:paraId="39984E5E" w14:textId="16666F04" w:rsidR="00480320" w:rsidRPr="006F68D0" w:rsidRDefault="00480320" w:rsidP="00480320">
      <w:pPr>
        <w:pStyle w:val="ListParagraph"/>
        <w:ind w:left="567" w:right="-330"/>
        <w:rPr>
          <w:rFonts w:ascii="Times New Roman" w:hAnsi="Times New Roman" w:cs="Times New Roman"/>
          <w:lang w:val="en-US"/>
        </w:rPr>
      </w:pPr>
      <w:r w:rsidRPr="006F68D0">
        <w:rPr>
          <w:rFonts w:ascii="Times New Roman" w:hAnsi="Times New Roman" w:cs="Times New Roman"/>
          <w:lang w:val="en-US"/>
        </w:rPr>
        <w:t>It ensures all the goods and business are legalized</w:t>
      </w:r>
    </w:p>
    <w:p w14:paraId="23033C07" w14:textId="032AFD14" w:rsidR="00480320" w:rsidRPr="00C705C6" w:rsidRDefault="00480320" w:rsidP="00480320">
      <w:pPr>
        <w:pStyle w:val="ListParagraph"/>
        <w:numPr>
          <w:ilvl w:val="1"/>
          <w:numId w:val="19"/>
        </w:numPr>
        <w:ind w:left="567" w:right="-330"/>
        <w:rPr>
          <w:rFonts w:ascii="Times New Roman" w:hAnsi="Times New Roman" w:cs="Times New Roman"/>
          <w:u w:val="single"/>
          <w:lang w:val="en-US"/>
        </w:rPr>
      </w:pPr>
      <w:r w:rsidRPr="00C705C6">
        <w:rPr>
          <w:rFonts w:ascii="Times New Roman" w:hAnsi="Times New Roman" w:cs="Times New Roman"/>
          <w:u w:val="single"/>
          <w:lang w:val="en-US"/>
        </w:rPr>
        <w:t>Weights and Measures Act</w:t>
      </w:r>
    </w:p>
    <w:p w14:paraId="273D9302" w14:textId="494DF8EA" w:rsidR="00480320" w:rsidRPr="006F68D0" w:rsidRDefault="00480320" w:rsidP="00480320">
      <w:pPr>
        <w:pStyle w:val="ListParagraph"/>
        <w:ind w:left="567" w:right="-330"/>
        <w:rPr>
          <w:rFonts w:ascii="Times New Roman" w:hAnsi="Times New Roman" w:cs="Times New Roman"/>
          <w:lang w:val="en-US"/>
        </w:rPr>
      </w:pPr>
      <w:r w:rsidRPr="006F68D0">
        <w:rPr>
          <w:rFonts w:ascii="Times New Roman" w:hAnsi="Times New Roman" w:cs="Times New Roman"/>
          <w:lang w:val="en-US"/>
        </w:rPr>
        <w:t>They ensure goods are of correct weight and measures. They check and ensure correct weighing scales and measurement are used by traders. They confiscate goods of low weights from traders.</w:t>
      </w:r>
    </w:p>
    <w:p w14:paraId="003D876D" w14:textId="25D51A1D" w:rsidR="00480320" w:rsidRPr="00C705C6" w:rsidRDefault="00480320" w:rsidP="00480320">
      <w:pPr>
        <w:pStyle w:val="ListParagraph"/>
        <w:numPr>
          <w:ilvl w:val="1"/>
          <w:numId w:val="19"/>
        </w:numPr>
        <w:ind w:left="567" w:right="-330"/>
        <w:rPr>
          <w:rFonts w:ascii="Times New Roman" w:hAnsi="Times New Roman" w:cs="Times New Roman"/>
          <w:u w:val="single"/>
          <w:lang w:val="en-US"/>
        </w:rPr>
      </w:pPr>
      <w:r w:rsidRPr="00C705C6">
        <w:rPr>
          <w:rFonts w:ascii="Times New Roman" w:hAnsi="Times New Roman" w:cs="Times New Roman"/>
          <w:u w:val="single"/>
          <w:lang w:val="en-US"/>
        </w:rPr>
        <w:t>Food and drugs Act</w:t>
      </w:r>
    </w:p>
    <w:p w14:paraId="194DD5B1" w14:textId="4F530219" w:rsidR="00480320" w:rsidRPr="006F68D0" w:rsidRDefault="00480320" w:rsidP="00480320">
      <w:pPr>
        <w:pStyle w:val="ListParagraph"/>
        <w:ind w:left="567" w:right="-330"/>
        <w:rPr>
          <w:rFonts w:ascii="Times New Roman" w:hAnsi="Times New Roman" w:cs="Times New Roman"/>
          <w:lang w:val="en-US"/>
        </w:rPr>
      </w:pPr>
      <w:r w:rsidRPr="006F68D0">
        <w:rPr>
          <w:rFonts w:ascii="Times New Roman" w:hAnsi="Times New Roman" w:cs="Times New Roman"/>
          <w:lang w:val="en-US"/>
        </w:rPr>
        <w:t>It checks and ensures poisonous and dangerous substances are not included in the goods being sold</w:t>
      </w:r>
    </w:p>
    <w:p w14:paraId="5A0BA531" w14:textId="3B543FC8" w:rsidR="00480320" w:rsidRPr="00C705C6" w:rsidRDefault="00480320" w:rsidP="00480320">
      <w:pPr>
        <w:pStyle w:val="ListParagraph"/>
        <w:numPr>
          <w:ilvl w:val="1"/>
          <w:numId w:val="19"/>
        </w:numPr>
        <w:ind w:left="567" w:right="-330"/>
        <w:rPr>
          <w:rFonts w:ascii="Times New Roman" w:hAnsi="Times New Roman" w:cs="Times New Roman"/>
          <w:u w:val="single"/>
          <w:lang w:val="en-US"/>
        </w:rPr>
      </w:pPr>
      <w:r w:rsidRPr="00C705C6">
        <w:rPr>
          <w:rFonts w:ascii="Times New Roman" w:hAnsi="Times New Roman" w:cs="Times New Roman"/>
          <w:u w:val="single"/>
          <w:lang w:val="en-US"/>
        </w:rPr>
        <w:t>Public health Act</w:t>
      </w:r>
    </w:p>
    <w:p w14:paraId="0BCD23FE" w14:textId="5032DFF5" w:rsidR="00480320" w:rsidRPr="006F68D0" w:rsidRDefault="00480320" w:rsidP="00480320">
      <w:pPr>
        <w:pStyle w:val="ListParagraph"/>
        <w:ind w:left="567" w:right="-330"/>
        <w:rPr>
          <w:rFonts w:ascii="Times New Roman" w:hAnsi="Times New Roman" w:cs="Times New Roman"/>
          <w:lang w:val="en-US"/>
        </w:rPr>
      </w:pPr>
      <w:r w:rsidRPr="006F68D0">
        <w:rPr>
          <w:rFonts w:ascii="Times New Roman" w:hAnsi="Times New Roman" w:cs="Times New Roman"/>
          <w:lang w:val="en-US"/>
        </w:rPr>
        <w:t>They check and ensure goods produced and places where they are sold are clean</w:t>
      </w:r>
    </w:p>
    <w:p w14:paraId="57EA7CEC" w14:textId="61BA5F56" w:rsidR="00480320" w:rsidRPr="00C705C6" w:rsidRDefault="00480320" w:rsidP="00480320">
      <w:pPr>
        <w:pStyle w:val="ListParagraph"/>
        <w:numPr>
          <w:ilvl w:val="1"/>
          <w:numId w:val="19"/>
        </w:numPr>
        <w:ind w:left="567" w:right="-330"/>
        <w:rPr>
          <w:rFonts w:ascii="Times New Roman" w:hAnsi="Times New Roman" w:cs="Times New Roman"/>
          <w:u w:val="single"/>
          <w:lang w:val="en-US"/>
        </w:rPr>
      </w:pPr>
      <w:r w:rsidRPr="00C705C6">
        <w:rPr>
          <w:rFonts w:ascii="Times New Roman" w:hAnsi="Times New Roman" w:cs="Times New Roman"/>
          <w:u w:val="single"/>
          <w:lang w:val="en-US"/>
        </w:rPr>
        <w:t>Sale of goods Act</w:t>
      </w:r>
    </w:p>
    <w:p w14:paraId="4CC8AC74" w14:textId="51B8F1AC" w:rsidR="00480320" w:rsidRPr="006F68D0" w:rsidRDefault="00480320" w:rsidP="00480320">
      <w:pPr>
        <w:pStyle w:val="ListParagraph"/>
        <w:ind w:left="567" w:right="-330"/>
        <w:rPr>
          <w:rFonts w:ascii="Times New Roman" w:hAnsi="Times New Roman" w:cs="Times New Roman"/>
          <w:lang w:val="en-US"/>
        </w:rPr>
      </w:pPr>
      <w:r w:rsidRPr="006F68D0">
        <w:rPr>
          <w:rFonts w:ascii="Times New Roman" w:hAnsi="Times New Roman" w:cs="Times New Roman"/>
          <w:lang w:val="en-US"/>
        </w:rPr>
        <w:t>It ensures that false advertisements and descriptions of goods are not aired to customers.</w:t>
      </w:r>
    </w:p>
    <w:p w14:paraId="498CB73B" w14:textId="21507E56" w:rsidR="00480320" w:rsidRPr="00C705C6" w:rsidRDefault="00480320" w:rsidP="00480320">
      <w:pPr>
        <w:pStyle w:val="ListParagraph"/>
        <w:numPr>
          <w:ilvl w:val="1"/>
          <w:numId w:val="19"/>
        </w:numPr>
        <w:ind w:left="567" w:right="-330"/>
        <w:rPr>
          <w:rFonts w:ascii="Times New Roman" w:hAnsi="Times New Roman" w:cs="Times New Roman"/>
          <w:u w:val="single"/>
          <w:lang w:val="en-US"/>
        </w:rPr>
      </w:pPr>
      <w:r w:rsidRPr="00C705C6">
        <w:rPr>
          <w:rFonts w:ascii="Times New Roman" w:hAnsi="Times New Roman" w:cs="Times New Roman"/>
          <w:u w:val="single"/>
          <w:lang w:val="en-US"/>
        </w:rPr>
        <w:t>Rent Control Act</w:t>
      </w:r>
    </w:p>
    <w:p w14:paraId="365E2B26" w14:textId="5984A8A2" w:rsidR="00480320" w:rsidRDefault="00480320" w:rsidP="00480320">
      <w:pPr>
        <w:pStyle w:val="ListParagraph"/>
        <w:ind w:left="567" w:right="-330"/>
        <w:rPr>
          <w:rFonts w:ascii="Times New Roman" w:hAnsi="Times New Roman" w:cs="Times New Roman"/>
          <w:lang w:val="en-US"/>
        </w:rPr>
      </w:pPr>
      <w:r w:rsidRPr="006F68D0">
        <w:rPr>
          <w:rFonts w:ascii="Times New Roman" w:hAnsi="Times New Roman" w:cs="Times New Roman"/>
          <w:lang w:val="en-US"/>
        </w:rPr>
        <w:t>Prohibits landlords from overcharging their tenants where rent is concerned.</w:t>
      </w:r>
    </w:p>
    <w:p w14:paraId="0B9C7F97" w14:textId="77777777" w:rsidR="00DF09DF" w:rsidRPr="00500854" w:rsidRDefault="00DF09DF" w:rsidP="00DF09DF">
      <w:pPr>
        <w:pStyle w:val="ListParagraph"/>
        <w:jc w:val="right"/>
        <w:rPr>
          <w:rFonts w:ascii="Times New Roman" w:hAnsi="Times New Roman" w:cs="Times New Roman"/>
          <w:lang w:val="en-US"/>
        </w:rPr>
      </w:pPr>
      <w:r w:rsidRPr="00500854">
        <w:rPr>
          <w:rFonts w:ascii="Times New Roman" w:hAnsi="Times New Roman" w:cs="Times New Roman"/>
          <w:lang w:val="en-US"/>
        </w:rPr>
        <w:t>(5 x 2 = 10marks)</w:t>
      </w:r>
    </w:p>
    <w:p w14:paraId="514628EA" w14:textId="77777777" w:rsidR="00DF09DF" w:rsidRPr="006F68D0" w:rsidRDefault="00DF09DF" w:rsidP="00480320">
      <w:pPr>
        <w:pStyle w:val="ListParagraph"/>
        <w:ind w:left="567" w:right="-330"/>
        <w:rPr>
          <w:rFonts w:ascii="Times New Roman" w:hAnsi="Times New Roman" w:cs="Times New Roman"/>
          <w:lang w:val="en-US"/>
        </w:rPr>
      </w:pPr>
    </w:p>
    <w:p w14:paraId="618E3A2E" w14:textId="3847C998" w:rsidR="00851DC7" w:rsidRPr="00805787" w:rsidRDefault="00480320" w:rsidP="00805787">
      <w:pPr>
        <w:rPr>
          <w:rFonts w:ascii="Times New Roman" w:hAnsi="Times New Roman" w:cs="Times New Roman"/>
          <w:b/>
          <w:u w:val="single"/>
        </w:rPr>
      </w:pPr>
      <w:r w:rsidRPr="00805787">
        <w:rPr>
          <w:rFonts w:ascii="Times New Roman" w:hAnsi="Times New Roman" w:cs="Times New Roman"/>
          <w:lang w:val="en-US"/>
        </w:rPr>
        <w:t xml:space="preserve">b) </w:t>
      </w:r>
      <w:r w:rsidR="00851DC7" w:rsidRPr="00805787">
        <w:rPr>
          <w:rFonts w:ascii="Times New Roman" w:hAnsi="Times New Roman" w:cs="Times New Roman"/>
          <w:b/>
          <w:u w:val="single"/>
        </w:rPr>
        <w:t>The following opening balances were extracted from the books of Masinga Traders on 1</w:t>
      </w:r>
      <w:r w:rsidR="00851DC7" w:rsidRPr="00805787">
        <w:rPr>
          <w:rFonts w:ascii="Times New Roman" w:hAnsi="Times New Roman" w:cs="Times New Roman"/>
          <w:b/>
          <w:u w:val="single"/>
          <w:vertAlign w:val="superscript"/>
        </w:rPr>
        <w:t>st</w:t>
      </w:r>
      <w:r w:rsidR="00851DC7" w:rsidRPr="00805787">
        <w:rPr>
          <w:rFonts w:ascii="Times New Roman" w:hAnsi="Times New Roman" w:cs="Times New Roman"/>
          <w:b/>
          <w:u w:val="single"/>
        </w:rPr>
        <w:t xml:space="preserve"> May 2023</w:t>
      </w:r>
    </w:p>
    <w:p w14:paraId="285AE708" w14:textId="77777777" w:rsidR="00851DC7" w:rsidRPr="006F68D0" w:rsidRDefault="00851DC7" w:rsidP="00851DC7">
      <w:pPr>
        <w:pStyle w:val="ListParagraph"/>
        <w:rPr>
          <w:rFonts w:ascii="Times New Roman" w:hAnsi="Times New Roman" w:cs="Times New Roman"/>
        </w:rPr>
      </w:pP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Details</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proofErr w:type="spellStart"/>
      <w:r w:rsidRPr="006F68D0">
        <w:rPr>
          <w:rFonts w:ascii="Times New Roman" w:hAnsi="Times New Roman" w:cs="Times New Roman"/>
        </w:rPr>
        <w:t>sh</w:t>
      </w:r>
      <w:proofErr w:type="spellEnd"/>
    </w:p>
    <w:p w14:paraId="425DDC19" w14:textId="77777777" w:rsidR="00851DC7" w:rsidRPr="006F68D0" w:rsidRDefault="00851DC7" w:rsidP="00851DC7">
      <w:pPr>
        <w:pStyle w:val="ListParagraph"/>
        <w:rPr>
          <w:rFonts w:ascii="Times New Roman" w:hAnsi="Times New Roman" w:cs="Times New Roman"/>
        </w:rPr>
      </w:pP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Furniture</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56,000</w:t>
      </w:r>
    </w:p>
    <w:p w14:paraId="25D17BC8" w14:textId="77777777" w:rsidR="00851DC7" w:rsidRPr="006F68D0" w:rsidRDefault="00851DC7" w:rsidP="00851DC7">
      <w:pPr>
        <w:pStyle w:val="ListParagraph"/>
        <w:rPr>
          <w:rFonts w:ascii="Times New Roman" w:hAnsi="Times New Roman" w:cs="Times New Roman"/>
        </w:rPr>
      </w:pP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Capital</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80,000</w:t>
      </w:r>
    </w:p>
    <w:p w14:paraId="7086732E" w14:textId="77777777" w:rsidR="00851DC7" w:rsidRPr="006F68D0" w:rsidRDefault="00851DC7" w:rsidP="00851DC7">
      <w:pPr>
        <w:pStyle w:val="ListParagraph"/>
        <w:rPr>
          <w:rFonts w:ascii="Times New Roman" w:hAnsi="Times New Roman" w:cs="Times New Roman"/>
        </w:rPr>
      </w:pP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Creditors</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20,000</w:t>
      </w:r>
    </w:p>
    <w:p w14:paraId="70FDAF82" w14:textId="77777777" w:rsidR="00851DC7" w:rsidRPr="006F68D0" w:rsidRDefault="00851DC7" w:rsidP="00851DC7">
      <w:pPr>
        <w:pStyle w:val="ListParagraph"/>
        <w:rPr>
          <w:rFonts w:ascii="Times New Roman" w:hAnsi="Times New Roman" w:cs="Times New Roman"/>
        </w:rPr>
      </w:pP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Debtors</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25,000</w:t>
      </w:r>
    </w:p>
    <w:p w14:paraId="4F42FB8C" w14:textId="77777777" w:rsidR="00851DC7" w:rsidRPr="006F68D0" w:rsidRDefault="00851DC7" w:rsidP="00851DC7">
      <w:pPr>
        <w:pStyle w:val="ListParagraph"/>
        <w:rPr>
          <w:rFonts w:ascii="Times New Roman" w:hAnsi="Times New Roman" w:cs="Times New Roman"/>
        </w:rPr>
      </w:pP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Bank</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11,000</w:t>
      </w:r>
    </w:p>
    <w:p w14:paraId="57B9044C" w14:textId="77777777" w:rsidR="00851DC7" w:rsidRPr="006F68D0" w:rsidRDefault="00851DC7" w:rsidP="00851DC7">
      <w:pPr>
        <w:pStyle w:val="ListParagraph"/>
        <w:rPr>
          <w:rFonts w:ascii="Times New Roman" w:hAnsi="Times New Roman" w:cs="Times New Roman"/>
        </w:rPr>
      </w:pP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Cash</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8,000</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p>
    <w:p w14:paraId="6FE6BAA9" w14:textId="77777777" w:rsidR="00851DC7" w:rsidRPr="006F68D0" w:rsidRDefault="00851DC7" w:rsidP="00851DC7">
      <w:pPr>
        <w:pStyle w:val="ListParagraph"/>
        <w:rPr>
          <w:rFonts w:ascii="Times New Roman" w:hAnsi="Times New Roman" w:cs="Times New Roman"/>
        </w:rPr>
      </w:pPr>
    </w:p>
    <w:p w14:paraId="2299A7CC" w14:textId="77777777" w:rsidR="00851DC7" w:rsidRPr="006F68D0" w:rsidRDefault="00851DC7" w:rsidP="00851DC7">
      <w:pPr>
        <w:pStyle w:val="ListParagraph"/>
        <w:rPr>
          <w:rFonts w:ascii="Times New Roman" w:hAnsi="Times New Roman" w:cs="Times New Roman"/>
        </w:rPr>
      </w:pPr>
      <w:r w:rsidRPr="006F68D0">
        <w:rPr>
          <w:rFonts w:ascii="Times New Roman" w:hAnsi="Times New Roman" w:cs="Times New Roman"/>
        </w:rPr>
        <w:t xml:space="preserve">The following transactions took place in the course of the month: </w:t>
      </w:r>
    </w:p>
    <w:p w14:paraId="7BC6F3A8" w14:textId="77777777" w:rsidR="00851DC7" w:rsidRPr="006F68D0" w:rsidRDefault="00851DC7" w:rsidP="00851DC7">
      <w:pPr>
        <w:pStyle w:val="ListParagraph"/>
        <w:rPr>
          <w:rFonts w:ascii="Times New Roman" w:hAnsi="Times New Roman" w:cs="Times New Roman"/>
        </w:rPr>
      </w:pPr>
      <w:r w:rsidRPr="006F68D0">
        <w:rPr>
          <w:rFonts w:ascii="Times New Roman" w:hAnsi="Times New Roman" w:cs="Times New Roman"/>
        </w:rPr>
        <w:tab/>
        <w:t xml:space="preserve">- Paid a creditor </w:t>
      </w:r>
      <w:proofErr w:type="spellStart"/>
      <w:r w:rsidRPr="006F68D0">
        <w:rPr>
          <w:rFonts w:ascii="Times New Roman" w:hAnsi="Times New Roman" w:cs="Times New Roman"/>
        </w:rPr>
        <w:t>sh</w:t>
      </w:r>
      <w:proofErr w:type="spellEnd"/>
      <w:r w:rsidRPr="006F68D0">
        <w:rPr>
          <w:rFonts w:ascii="Times New Roman" w:hAnsi="Times New Roman" w:cs="Times New Roman"/>
        </w:rPr>
        <w:t xml:space="preserve"> 4,500 in cash</w:t>
      </w:r>
    </w:p>
    <w:p w14:paraId="1A7E625E" w14:textId="77777777" w:rsidR="00851DC7" w:rsidRPr="006F68D0" w:rsidRDefault="00851DC7" w:rsidP="00851DC7">
      <w:pPr>
        <w:pStyle w:val="ListParagraph"/>
        <w:rPr>
          <w:rFonts w:ascii="Times New Roman" w:hAnsi="Times New Roman" w:cs="Times New Roman"/>
        </w:rPr>
      </w:pPr>
      <w:r w:rsidRPr="006F68D0">
        <w:rPr>
          <w:rFonts w:ascii="Times New Roman" w:hAnsi="Times New Roman" w:cs="Times New Roman"/>
        </w:rPr>
        <w:tab/>
        <w:t xml:space="preserve">- Took </w:t>
      </w:r>
      <w:proofErr w:type="spellStart"/>
      <w:r w:rsidRPr="006F68D0">
        <w:rPr>
          <w:rFonts w:ascii="Times New Roman" w:hAnsi="Times New Roman" w:cs="Times New Roman"/>
        </w:rPr>
        <w:t>sh</w:t>
      </w:r>
      <w:proofErr w:type="spellEnd"/>
      <w:r w:rsidRPr="006F68D0">
        <w:rPr>
          <w:rFonts w:ascii="Times New Roman" w:hAnsi="Times New Roman" w:cs="Times New Roman"/>
        </w:rPr>
        <w:t xml:space="preserve"> 3,000 from the bank for family use</w:t>
      </w:r>
    </w:p>
    <w:p w14:paraId="7D90626C" w14:textId="77777777" w:rsidR="00851DC7" w:rsidRPr="006F68D0" w:rsidRDefault="00851DC7" w:rsidP="00851DC7">
      <w:pPr>
        <w:pStyle w:val="ListParagraph"/>
        <w:rPr>
          <w:rFonts w:ascii="Times New Roman" w:hAnsi="Times New Roman" w:cs="Times New Roman"/>
        </w:rPr>
      </w:pPr>
      <w:r w:rsidRPr="006F68D0">
        <w:rPr>
          <w:rFonts w:ascii="Times New Roman" w:hAnsi="Times New Roman" w:cs="Times New Roman"/>
        </w:rPr>
        <w:tab/>
        <w:t xml:space="preserve">- Bought stock </w:t>
      </w:r>
      <w:proofErr w:type="spellStart"/>
      <w:r w:rsidRPr="006F68D0">
        <w:rPr>
          <w:rFonts w:ascii="Times New Roman" w:hAnsi="Times New Roman" w:cs="Times New Roman"/>
        </w:rPr>
        <w:t>sh</w:t>
      </w:r>
      <w:proofErr w:type="spellEnd"/>
      <w:r w:rsidRPr="006F68D0">
        <w:rPr>
          <w:rFonts w:ascii="Times New Roman" w:hAnsi="Times New Roman" w:cs="Times New Roman"/>
        </w:rPr>
        <w:t xml:space="preserve"> 18,600 on credit</w:t>
      </w:r>
    </w:p>
    <w:p w14:paraId="271CC4DE" w14:textId="77777777" w:rsidR="00851DC7" w:rsidRPr="006F68D0" w:rsidRDefault="00851DC7" w:rsidP="00851DC7">
      <w:pPr>
        <w:pStyle w:val="ListParagraph"/>
        <w:ind w:left="1440"/>
        <w:rPr>
          <w:rFonts w:ascii="Times New Roman" w:hAnsi="Times New Roman" w:cs="Times New Roman"/>
        </w:rPr>
      </w:pPr>
      <w:r w:rsidRPr="006F68D0">
        <w:rPr>
          <w:rFonts w:ascii="Times New Roman" w:hAnsi="Times New Roman" w:cs="Times New Roman"/>
        </w:rPr>
        <w:t xml:space="preserve">- Acquired a </w:t>
      </w:r>
      <w:proofErr w:type="gramStart"/>
      <w:r w:rsidRPr="006F68D0">
        <w:rPr>
          <w:rFonts w:ascii="Times New Roman" w:hAnsi="Times New Roman" w:cs="Times New Roman"/>
        </w:rPr>
        <w:t>10 year</w:t>
      </w:r>
      <w:proofErr w:type="gramEnd"/>
      <w:r w:rsidRPr="006F68D0">
        <w:rPr>
          <w:rFonts w:ascii="Times New Roman" w:hAnsi="Times New Roman" w:cs="Times New Roman"/>
        </w:rPr>
        <w:t xml:space="preserve"> bank loan </w:t>
      </w:r>
      <w:proofErr w:type="spellStart"/>
      <w:r w:rsidRPr="006F68D0">
        <w:rPr>
          <w:rFonts w:ascii="Times New Roman" w:hAnsi="Times New Roman" w:cs="Times New Roman"/>
        </w:rPr>
        <w:t>sh</w:t>
      </w:r>
      <w:proofErr w:type="spellEnd"/>
      <w:r w:rsidRPr="006F68D0">
        <w:rPr>
          <w:rFonts w:ascii="Times New Roman" w:hAnsi="Times New Roman" w:cs="Times New Roman"/>
        </w:rPr>
        <w:t xml:space="preserve"> 165,000 which was credited to the business bank account</w:t>
      </w:r>
    </w:p>
    <w:p w14:paraId="15B94767" w14:textId="77777777" w:rsidR="00851DC7" w:rsidRPr="006F68D0" w:rsidRDefault="00851DC7" w:rsidP="00851DC7">
      <w:pPr>
        <w:pStyle w:val="ListParagraph"/>
        <w:ind w:left="1440"/>
        <w:rPr>
          <w:rFonts w:ascii="Times New Roman" w:hAnsi="Times New Roman" w:cs="Times New Roman"/>
        </w:rPr>
      </w:pPr>
      <w:r w:rsidRPr="006F68D0">
        <w:rPr>
          <w:rFonts w:ascii="Times New Roman" w:hAnsi="Times New Roman" w:cs="Times New Roman"/>
        </w:rPr>
        <w:t xml:space="preserve">- Purchased land worth </w:t>
      </w:r>
      <w:proofErr w:type="spellStart"/>
      <w:r w:rsidRPr="006F68D0">
        <w:rPr>
          <w:rFonts w:ascii="Times New Roman" w:hAnsi="Times New Roman" w:cs="Times New Roman"/>
        </w:rPr>
        <w:t>sh</w:t>
      </w:r>
      <w:proofErr w:type="spellEnd"/>
      <w:r w:rsidRPr="006F68D0">
        <w:rPr>
          <w:rFonts w:ascii="Times New Roman" w:hAnsi="Times New Roman" w:cs="Times New Roman"/>
        </w:rPr>
        <w:t xml:space="preserve"> 82,000 paying by cheque</w:t>
      </w:r>
    </w:p>
    <w:p w14:paraId="7FF4EA38" w14:textId="77777777" w:rsidR="00851DC7" w:rsidRPr="006F68D0" w:rsidRDefault="00851DC7" w:rsidP="00851DC7">
      <w:pPr>
        <w:pStyle w:val="ListParagraph"/>
        <w:ind w:left="1440"/>
        <w:rPr>
          <w:rFonts w:ascii="Times New Roman" w:hAnsi="Times New Roman" w:cs="Times New Roman"/>
        </w:rPr>
      </w:pPr>
      <w:r w:rsidRPr="006F68D0">
        <w:rPr>
          <w:rFonts w:ascii="Times New Roman" w:hAnsi="Times New Roman" w:cs="Times New Roman"/>
        </w:rPr>
        <w:t xml:space="preserve">- Converted a family table worth </w:t>
      </w:r>
      <w:proofErr w:type="spellStart"/>
      <w:r w:rsidRPr="006F68D0">
        <w:rPr>
          <w:rFonts w:ascii="Times New Roman" w:hAnsi="Times New Roman" w:cs="Times New Roman"/>
        </w:rPr>
        <w:t>sh</w:t>
      </w:r>
      <w:proofErr w:type="spellEnd"/>
      <w:r w:rsidRPr="006F68D0">
        <w:rPr>
          <w:rFonts w:ascii="Times New Roman" w:hAnsi="Times New Roman" w:cs="Times New Roman"/>
        </w:rPr>
        <w:t xml:space="preserve"> 55000 to business use</w:t>
      </w:r>
    </w:p>
    <w:p w14:paraId="71CA6233" w14:textId="77777777" w:rsidR="00851DC7" w:rsidRPr="006F68D0" w:rsidRDefault="00851DC7" w:rsidP="00851DC7">
      <w:pPr>
        <w:pStyle w:val="ListParagraph"/>
        <w:ind w:left="1440"/>
        <w:rPr>
          <w:rFonts w:ascii="Times New Roman" w:hAnsi="Times New Roman" w:cs="Times New Roman"/>
        </w:rPr>
      </w:pPr>
      <w:r w:rsidRPr="006F68D0">
        <w:rPr>
          <w:rFonts w:ascii="Times New Roman" w:hAnsi="Times New Roman" w:cs="Times New Roman"/>
        </w:rPr>
        <w:t xml:space="preserve">- Received </w:t>
      </w:r>
      <w:proofErr w:type="spellStart"/>
      <w:r w:rsidRPr="006F68D0">
        <w:rPr>
          <w:rFonts w:ascii="Times New Roman" w:hAnsi="Times New Roman" w:cs="Times New Roman"/>
        </w:rPr>
        <w:t>sh</w:t>
      </w:r>
      <w:proofErr w:type="spellEnd"/>
      <w:r w:rsidRPr="006F68D0">
        <w:rPr>
          <w:rFonts w:ascii="Times New Roman" w:hAnsi="Times New Roman" w:cs="Times New Roman"/>
        </w:rPr>
        <w:t xml:space="preserve"> 7,300 in cash from debtor.</w:t>
      </w:r>
    </w:p>
    <w:p w14:paraId="7C26221B"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b/>
        </w:rPr>
      </w:pPr>
      <w:r w:rsidRPr="006F68D0">
        <w:rPr>
          <w:rFonts w:ascii="Times New Roman" w:hAnsi="Times New Roman" w:cs="Times New Roman"/>
          <w:b/>
        </w:rPr>
        <w:tab/>
        <w:t>Required: Prepare Masinga Traders Balance sheet at the end May 2023. (10 marks)</w:t>
      </w:r>
      <w:r w:rsidRPr="006F68D0">
        <w:rPr>
          <w:rFonts w:ascii="Times New Roman" w:hAnsi="Times New Roman" w:cs="Times New Roman"/>
          <w:b/>
        </w:rPr>
        <w:tab/>
      </w:r>
    </w:p>
    <w:p w14:paraId="5DF74F15"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Pr>
          <w:rFonts w:ascii="Times New Roman" w:hAnsi="Times New Roman" w:cs="Times New Roman"/>
        </w:rPr>
      </w:pPr>
      <w:r w:rsidRPr="006F68D0">
        <w:rPr>
          <w:rFonts w:ascii="Times New Roman" w:hAnsi="Times New Roman" w:cs="Times New Roman"/>
        </w:rPr>
        <w:t>Furniture      56000 + 5500 = 61500</w:t>
      </w:r>
    </w:p>
    <w:p w14:paraId="73A1BA68"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Pr>
          <w:rFonts w:ascii="Times New Roman" w:hAnsi="Times New Roman" w:cs="Times New Roman"/>
        </w:rPr>
      </w:pPr>
      <w:r w:rsidRPr="006F68D0">
        <w:rPr>
          <w:rFonts w:ascii="Times New Roman" w:hAnsi="Times New Roman" w:cs="Times New Roman"/>
        </w:rPr>
        <w:t>Capital    80000 – 3000 + 5500 = 82500</w:t>
      </w:r>
    </w:p>
    <w:p w14:paraId="1E79298F"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Pr>
          <w:rFonts w:ascii="Times New Roman" w:hAnsi="Times New Roman" w:cs="Times New Roman"/>
        </w:rPr>
      </w:pPr>
      <w:r w:rsidRPr="006F68D0">
        <w:rPr>
          <w:rFonts w:ascii="Times New Roman" w:hAnsi="Times New Roman" w:cs="Times New Roman"/>
        </w:rPr>
        <w:t>Creditors    20000 – 4500 + 18600 = 34,100</w:t>
      </w:r>
    </w:p>
    <w:p w14:paraId="293C1D81"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Pr>
          <w:rFonts w:ascii="Times New Roman" w:hAnsi="Times New Roman" w:cs="Times New Roman"/>
        </w:rPr>
      </w:pPr>
      <w:r w:rsidRPr="006F68D0">
        <w:rPr>
          <w:rFonts w:ascii="Times New Roman" w:hAnsi="Times New Roman" w:cs="Times New Roman"/>
        </w:rPr>
        <w:lastRenderedPageBreak/>
        <w:t xml:space="preserve">Bank </w:t>
      </w:r>
      <w:r w:rsidRPr="006F68D0">
        <w:rPr>
          <w:rFonts w:ascii="Times New Roman" w:hAnsi="Times New Roman" w:cs="Times New Roman"/>
        </w:rPr>
        <w:tab/>
        <w:t xml:space="preserve">    11000 – 3000 + 165000 – 82000 = 91,000</w:t>
      </w:r>
    </w:p>
    <w:p w14:paraId="0244AD71"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Pr>
          <w:rFonts w:ascii="Times New Roman" w:hAnsi="Times New Roman" w:cs="Times New Roman"/>
        </w:rPr>
      </w:pPr>
      <w:r w:rsidRPr="006F68D0">
        <w:rPr>
          <w:rFonts w:ascii="Times New Roman" w:hAnsi="Times New Roman" w:cs="Times New Roman"/>
        </w:rPr>
        <w:t>Cash       8000 – 4500 + 7300 = 10800</w:t>
      </w:r>
    </w:p>
    <w:p w14:paraId="1FBE77C8"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Pr>
          <w:rFonts w:ascii="Times New Roman" w:hAnsi="Times New Roman" w:cs="Times New Roman"/>
        </w:rPr>
      </w:pPr>
      <w:r w:rsidRPr="006F68D0">
        <w:rPr>
          <w:rFonts w:ascii="Times New Roman" w:hAnsi="Times New Roman" w:cs="Times New Roman"/>
        </w:rPr>
        <w:t>Stock</w:t>
      </w:r>
      <w:r w:rsidRPr="006F68D0">
        <w:rPr>
          <w:rFonts w:ascii="Times New Roman" w:hAnsi="Times New Roman" w:cs="Times New Roman"/>
        </w:rPr>
        <w:tab/>
        <w:t>18600</w:t>
      </w:r>
    </w:p>
    <w:p w14:paraId="400AE3AE"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Pr>
          <w:rFonts w:ascii="Times New Roman" w:hAnsi="Times New Roman" w:cs="Times New Roman"/>
        </w:rPr>
      </w:pPr>
      <w:r w:rsidRPr="006F68D0">
        <w:rPr>
          <w:rFonts w:ascii="Times New Roman" w:hAnsi="Times New Roman" w:cs="Times New Roman"/>
        </w:rPr>
        <w:t>Loan</w:t>
      </w:r>
      <w:r w:rsidRPr="006F68D0">
        <w:rPr>
          <w:rFonts w:ascii="Times New Roman" w:hAnsi="Times New Roman" w:cs="Times New Roman"/>
        </w:rPr>
        <w:tab/>
        <w:t>165000</w:t>
      </w:r>
    </w:p>
    <w:p w14:paraId="268E9D57" w14:textId="2449D8B2"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Pr>
          <w:rFonts w:ascii="Times New Roman" w:hAnsi="Times New Roman" w:cs="Times New Roman"/>
        </w:rPr>
      </w:pPr>
      <w:r w:rsidRPr="006F68D0">
        <w:rPr>
          <w:rFonts w:ascii="Times New Roman" w:hAnsi="Times New Roman" w:cs="Times New Roman"/>
        </w:rPr>
        <w:t xml:space="preserve">Land </w:t>
      </w:r>
      <w:r w:rsidRPr="006F68D0">
        <w:rPr>
          <w:rFonts w:ascii="Times New Roman" w:hAnsi="Times New Roman" w:cs="Times New Roman"/>
        </w:rPr>
        <w:tab/>
        <w:t>82000</w:t>
      </w:r>
    </w:p>
    <w:p w14:paraId="7DF164E5"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ascii="Times New Roman" w:hAnsi="Times New Roman" w:cs="Times New Roman"/>
        </w:rPr>
      </w:pPr>
      <w:r w:rsidRPr="006F68D0">
        <w:rPr>
          <w:rFonts w:ascii="Times New Roman" w:hAnsi="Times New Roman" w:cs="Times New Roman"/>
        </w:rPr>
        <w:t>MASINGA TRADERS</w:t>
      </w:r>
    </w:p>
    <w:p w14:paraId="30B891EA"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ascii="Times New Roman" w:hAnsi="Times New Roman" w:cs="Times New Roman"/>
        </w:rPr>
      </w:pPr>
      <w:r w:rsidRPr="006F68D0">
        <w:rPr>
          <w:rFonts w:ascii="Times New Roman" w:hAnsi="Times New Roman" w:cs="Times New Roman"/>
        </w:rPr>
        <w:t xml:space="preserve">                        BALANCE SHEET                  </w:t>
      </w:r>
      <w:r w:rsidRPr="006F68D0">
        <w:rPr>
          <w:rFonts w:ascii="Times New Roman" w:hAnsi="Times New Roman" w:cs="Times New Roman"/>
        </w:rPr>
        <w:sym w:font="Wingdings" w:char="F0FC"/>
      </w:r>
      <w:r w:rsidRPr="006F68D0">
        <w:rPr>
          <w:rFonts w:ascii="Times New Roman" w:hAnsi="Times New Roman" w:cs="Times New Roman"/>
        </w:rPr>
        <w:t xml:space="preserve">  </w:t>
      </w:r>
    </w:p>
    <w:p w14:paraId="33C28710" w14:textId="51B94180"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rFonts w:ascii="Times New Roman" w:hAnsi="Times New Roman" w:cs="Times New Roman"/>
        </w:rPr>
      </w:pPr>
      <w:r w:rsidRPr="006F68D0">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0C21EE1F" wp14:editId="582655DF">
                <wp:simplePos x="0" y="0"/>
                <wp:positionH relativeFrom="column">
                  <wp:posOffset>3251200</wp:posOffset>
                </wp:positionH>
                <wp:positionV relativeFrom="paragraph">
                  <wp:posOffset>194945</wp:posOffset>
                </wp:positionV>
                <wp:extent cx="0" cy="3708400"/>
                <wp:effectExtent l="0" t="0" r="38100" b="25400"/>
                <wp:wrapNone/>
                <wp:docPr id="18" name="Straight Connector 18"/>
                <wp:cNvGraphicFramePr/>
                <a:graphic xmlns:a="http://schemas.openxmlformats.org/drawingml/2006/main">
                  <a:graphicData uri="http://schemas.microsoft.com/office/word/2010/wordprocessingShape">
                    <wps:wsp>
                      <wps:cNvCnPr/>
                      <wps:spPr>
                        <a:xfrm>
                          <a:off x="0" y="0"/>
                          <a:ext cx="0" cy="3708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77C7C"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15.35pt" to="256pt,3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" strokecolor="black [3213]" strokeweight=".5pt">
                <v:stroke joinstyle="miter"/>
              </v:line>
            </w:pict>
          </mc:Fallback>
        </mc:AlternateContent>
      </w:r>
      <w:r w:rsidRPr="006F68D0">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0CB8D27D" wp14:editId="046333A5">
                <wp:simplePos x="0" y="0"/>
                <wp:positionH relativeFrom="column">
                  <wp:posOffset>-287655</wp:posOffset>
                </wp:positionH>
                <wp:positionV relativeFrom="paragraph">
                  <wp:posOffset>178435</wp:posOffset>
                </wp:positionV>
                <wp:extent cx="6502400" cy="17145"/>
                <wp:effectExtent l="0" t="0" r="31750" b="20955"/>
                <wp:wrapNone/>
                <wp:docPr id="17" name="Straight Connector 17"/>
                <wp:cNvGraphicFramePr/>
                <a:graphic xmlns:a="http://schemas.openxmlformats.org/drawingml/2006/main">
                  <a:graphicData uri="http://schemas.microsoft.com/office/word/2010/wordprocessingShape">
                    <wps:wsp>
                      <wps:cNvCnPr/>
                      <wps:spPr>
                        <a:xfrm>
                          <a:off x="0" y="0"/>
                          <a:ext cx="6502400" cy="16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D265A3"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4.05pt" to="489.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" strokecolor="black [3213]" strokeweight=".5pt">
                <v:stroke joinstyle="miter"/>
              </v:line>
            </w:pict>
          </mc:Fallback>
        </mc:AlternateContent>
      </w:r>
      <w:r w:rsidRPr="006F68D0">
        <w:rPr>
          <w:rFonts w:ascii="Times New Roman" w:hAnsi="Times New Roman" w:cs="Times New Roman"/>
        </w:rPr>
        <w:t>AS AT 31</w:t>
      </w:r>
      <w:r w:rsidRPr="006F68D0">
        <w:rPr>
          <w:rFonts w:ascii="Times New Roman" w:hAnsi="Times New Roman" w:cs="Times New Roman"/>
          <w:vertAlign w:val="superscript"/>
        </w:rPr>
        <w:t>ST</w:t>
      </w:r>
      <w:r w:rsidRPr="006F68D0">
        <w:rPr>
          <w:rFonts w:ascii="Times New Roman" w:hAnsi="Times New Roman" w:cs="Times New Roman"/>
        </w:rPr>
        <w:t xml:space="preserve"> MAY 2023</w:t>
      </w:r>
    </w:p>
    <w:p w14:paraId="48C44E79"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6F68D0">
        <w:rPr>
          <w:rFonts w:ascii="Times New Roman" w:hAnsi="Times New Roman" w:cs="Times New Roman"/>
        </w:rPr>
        <w:t>FIXED ASSETS</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Capital</w:t>
      </w:r>
      <w:r w:rsidRPr="006F68D0">
        <w:rPr>
          <w:rFonts w:ascii="Times New Roman" w:hAnsi="Times New Roman" w:cs="Times New Roman"/>
        </w:rPr>
        <w:tab/>
      </w:r>
      <w:r w:rsidRPr="006F68D0">
        <w:rPr>
          <w:rFonts w:ascii="Times New Roman" w:hAnsi="Times New Roman" w:cs="Times New Roman"/>
        </w:rPr>
        <w:tab/>
        <w:t xml:space="preserve">82500  </w:t>
      </w:r>
      <w:r w:rsidRPr="006F68D0">
        <w:rPr>
          <w:rFonts w:ascii="Times New Roman" w:hAnsi="Times New Roman" w:cs="Times New Roman"/>
        </w:rPr>
        <w:sym w:font="Wingdings" w:char="F0FC"/>
      </w:r>
    </w:p>
    <w:p w14:paraId="2E0353BF"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6F68D0">
        <w:rPr>
          <w:rFonts w:ascii="Times New Roman" w:hAnsi="Times New Roman" w:cs="Times New Roman"/>
        </w:rPr>
        <w:t>Furniture</w:t>
      </w:r>
      <w:r w:rsidRPr="006F68D0">
        <w:rPr>
          <w:rFonts w:ascii="Times New Roman" w:hAnsi="Times New Roman" w:cs="Times New Roman"/>
        </w:rPr>
        <w:tab/>
      </w:r>
      <w:r w:rsidRPr="006F68D0">
        <w:rPr>
          <w:rFonts w:ascii="Times New Roman" w:hAnsi="Times New Roman" w:cs="Times New Roman"/>
        </w:rPr>
        <w:tab/>
        <w:t xml:space="preserve">61500  </w:t>
      </w:r>
      <w:r w:rsidRPr="006F68D0">
        <w:rPr>
          <w:rFonts w:ascii="Times New Roman" w:hAnsi="Times New Roman" w:cs="Times New Roman"/>
        </w:rPr>
        <w:sym w:font="Wingdings" w:char="F0FC"/>
      </w:r>
    </w:p>
    <w:p w14:paraId="50B08D6B"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6F68D0">
        <w:rPr>
          <w:rFonts w:ascii="Times New Roman" w:hAnsi="Times New Roman" w:cs="Times New Roman"/>
        </w:rPr>
        <w:t xml:space="preserve">Land </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u w:val="single"/>
        </w:rPr>
        <w:t>82000</w:t>
      </w:r>
      <w:r w:rsidRPr="006F68D0">
        <w:rPr>
          <w:rFonts w:ascii="Times New Roman" w:hAnsi="Times New Roman" w:cs="Times New Roman"/>
        </w:rPr>
        <w:tab/>
      </w:r>
      <w:r w:rsidRPr="006F68D0">
        <w:rPr>
          <w:rFonts w:ascii="Times New Roman" w:hAnsi="Times New Roman" w:cs="Times New Roman"/>
        </w:rPr>
        <w:sym w:font="Wingdings" w:char="F0FC"/>
      </w:r>
      <w:r w:rsidRPr="006F68D0">
        <w:rPr>
          <w:rFonts w:ascii="Times New Roman" w:hAnsi="Times New Roman" w:cs="Times New Roman"/>
        </w:rPr>
        <w:tab/>
        <w:t>143500</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L.T.L</w:t>
      </w:r>
    </w:p>
    <w:p w14:paraId="202E2335"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Loan</w:t>
      </w:r>
      <w:r w:rsidRPr="006F68D0">
        <w:rPr>
          <w:rFonts w:ascii="Times New Roman" w:hAnsi="Times New Roman" w:cs="Times New Roman"/>
        </w:rPr>
        <w:tab/>
      </w:r>
      <w:r w:rsidRPr="006F68D0">
        <w:rPr>
          <w:rFonts w:ascii="Times New Roman" w:hAnsi="Times New Roman" w:cs="Times New Roman"/>
        </w:rPr>
        <w:tab/>
        <w:t xml:space="preserve">165,000  </w:t>
      </w:r>
      <w:r w:rsidRPr="006F68D0">
        <w:rPr>
          <w:rFonts w:ascii="Times New Roman" w:hAnsi="Times New Roman" w:cs="Times New Roman"/>
        </w:rPr>
        <w:sym w:font="Wingdings" w:char="F0FC"/>
      </w:r>
    </w:p>
    <w:p w14:paraId="250959DC"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6F68D0">
        <w:rPr>
          <w:rFonts w:ascii="Times New Roman" w:hAnsi="Times New Roman" w:cs="Times New Roman"/>
        </w:rPr>
        <w:t>CURRENT ASSETS</w:t>
      </w:r>
    </w:p>
    <w:p w14:paraId="72C909D6"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6F68D0">
        <w:rPr>
          <w:rFonts w:ascii="Times New Roman" w:hAnsi="Times New Roman" w:cs="Times New Roman"/>
        </w:rPr>
        <w:t>Debtors</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17700</w:t>
      </w:r>
      <w:r w:rsidRPr="006F68D0">
        <w:rPr>
          <w:rFonts w:ascii="Times New Roman" w:hAnsi="Times New Roman" w:cs="Times New Roman"/>
        </w:rPr>
        <w:tab/>
      </w:r>
      <w:r w:rsidRPr="006F68D0">
        <w:rPr>
          <w:rFonts w:ascii="Times New Roman" w:hAnsi="Times New Roman" w:cs="Times New Roman"/>
        </w:rPr>
        <w:sym w:font="Wingdings" w:char="F0FC"/>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S.T.L</w:t>
      </w:r>
    </w:p>
    <w:p w14:paraId="258B4A6F"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6F68D0">
        <w:rPr>
          <w:rFonts w:ascii="Times New Roman" w:hAnsi="Times New Roman" w:cs="Times New Roman"/>
        </w:rPr>
        <w:t>Bank</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91000</w:t>
      </w:r>
      <w:r w:rsidRPr="006F68D0">
        <w:rPr>
          <w:rFonts w:ascii="Times New Roman" w:hAnsi="Times New Roman" w:cs="Times New Roman"/>
        </w:rPr>
        <w:tab/>
      </w:r>
      <w:r w:rsidRPr="006F68D0">
        <w:rPr>
          <w:rFonts w:ascii="Times New Roman" w:hAnsi="Times New Roman" w:cs="Times New Roman"/>
        </w:rPr>
        <w:sym w:font="Wingdings" w:char="F0FC"/>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Creditors</w:t>
      </w:r>
      <w:r w:rsidRPr="006F68D0">
        <w:rPr>
          <w:rFonts w:ascii="Times New Roman" w:hAnsi="Times New Roman" w:cs="Times New Roman"/>
        </w:rPr>
        <w:tab/>
        <w:t xml:space="preserve">34,100  </w:t>
      </w:r>
      <w:r w:rsidRPr="006F68D0">
        <w:rPr>
          <w:rFonts w:ascii="Times New Roman" w:hAnsi="Times New Roman" w:cs="Times New Roman"/>
        </w:rPr>
        <w:sym w:font="Wingdings" w:char="F0FC"/>
      </w:r>
    </w:p>
    <w:p w14:paraId="6BB3492E"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6F68D0">
        <w:rPr>
          <w:rFonts w:ascii="Times New Roman" w:hAnsi="Times New Roman" w:cs="Times New Roman"/>
        </w:rPr>
        <w:t>Cash</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t xml:space="preserve">10800  </w:t>
      </w:r>
      <w:r w:rsidRPr="006F68D0">
        <w:rPr>
          <w:rFonts w:ascii="Times New Roman" w:hAnsi="Times New Roman" w:cs="Times New Roman"/>
        </w:rPr>
        <w:sym w:font="Wingdings" w:char="F0FC"/>
      </w:r>
    </w:p>
    <w:p w14:paraId="580B6724" w14:textId="77777777"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6F68D0">
        <w:rPr>
          <w:rFonts w:ascii="Times New Roman" w:hAnsi="Times New Roman" w:cs="Times New Roman"/>
        </w:rPr>
        <w:t>Stock</w: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u w:val="single"/>
        </w:rPr>
        <w:t>18600</w:t>
      </w:r>
      <w:r w:rsidRPr="006F68D0">
        <w:rPr>
          <w:rFonts w:ascii="Times New Roman" w:hAnsi="Times New Roman" w:cs="Times New Roman"/>
        </w:rPr>
        <w:tab/>
      </w:r>
      <w:r w:rsidRPr="006F68D0">
        <w:rPr>
          <w:rFonts w:ascii="Times New Roman" w:hAnsi="Times New Roman" w:cs="Times New Roman"/>
        </w:rPr>
        <w:sym w:font="Wingdings" w:char="F0FC"/>
      </w:r>
      <w:r w:rsidRPr="006F68D0">
        <w:rPr>
          <w:rFonts w:ascii="Times New Roman" w:hAnsi="Times New Roman" w:cs="Times New Roman"/>
        </w:rPr>
        <w:tab/>
        <w:t>29400</w:t>
      </w:r>
    </w:p>
    <w:p w14:paraId="4880AC9D" w14:textId="1DE841E1"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6F68D0">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296FB3DE" wp14:editId="474ADC0A">
                <wp:simplePos x="0" y="0"/>
                <wp:positionH relativeFrom="column">
                  <wp:posOffset>2286635</wp:posOffset>
                </wp:positionH>
                <wp:positionV relativeFrom="paragraph">
                  <wp:posOffset>307975</wp:posOffset>
                </wp:positionV>
                <wp:extent cx="457200" cy="8255"/>
                <wp:effectExtent l="0" t="0" r="19050" b="29845"/>
                <wp:wrapNone/>
                <wp:docPr id="6" name="Straight Connector 6"/>
                <wp:cNvGraphicFramePr/>
                <a:graphic xmlns:a="http://schemas.openxmlformats.org/drawingml/2006/main">
                  <a:graphicData uri="http://schemas.microsoft.com/office/word/2010/wordprocessingShape">
                    <wps:wsp>
                      <wps:cNvCnPr/>
                      <wps:spPr>
                        <a:xfrm flipV="1">
                          <a:off x="0" y="0"/>
                          <a:ext cx="45720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9F4714"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24.25pt" to="216.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" strokecolor="black [3213]" strokeweight=".5pt">
                <v:stroke joinstyle="miter"/>
              </v:line>
            </w:pict>
          </mc:Fallback>
        </mc:AlternateContent>
      </w:r>
      <w:r w:rsidRPr="006F68D0">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3D5416CD" wp14:editId="48A81474">
                <wp:simplePos x="0" y="0"/>
                <wp:positionH relativeFrom="column">
                  <wp:posOffset>5035550</wp:posOffset>
                </wp:positionH>
                <wp:positionV relativeFrom="paragraph">
                  <wp:posOffset>301625</wp:posOffset>
                </wp:positionV>
                <wp:extent cx="457200" cy="8255"/>
                <wp:effectExtent l="0" t="0" r="19050" b="29845"/>
                <wp:wrapNone/>
                <wp:docPr id="13" name="Straight Connector 13"/>
                <wp:cNvGraphicFramePr/>
                <a:graphic xmlns:a="http://schemas.openxmlformats.org/drawingml/2006/main">
                  <a:graphicData uri="http://schemas.microsoft.com/office/word/2010/wordprocessingShape">
                    <wps:wsp>
                      <wps:cNvCnPr/>
                      <wps:spPr>
                        <a:xfrm flipV="1">
                          <a:off x="0" y="0"/>
                          <a:ext cx="45720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ABDC60"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23.75pt" to="432.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" strokecolor="black [3213]" strokeweight=".5pt">
                <v:stroke joinstyle="miter"/>
              </v:line>
            </w:pict>
          </mc:Fallback>
        </mc:AlternateContent>
      </w:r>
    </w:p>
    <w:p w14:paraId="0B6AE964" w14:textId="2EF94481" w:rsidR="00851DC7" w:rsidRPr="006F68D0" w:rsidRDefault="00851DC7" w:rsidP="00851DC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Times New Roman" w:hAnsi="Times New Roman" w:cs="Times New Roman"/>
        </w:rPr>
      </w:pPr>
      <w:r w:rsidRPr="006F68D0">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5DFB976E" wp14:editId="21E35216">
                <wp:simplePos x="0" y="0"/>
                <wp:positionH relativeFrom="column">
                  <wp:posOffset>4580255</wp:posOffset>
                </wp:positionH>
                <wp:positionV relativeFrom="paragraph">
                  <wp:posOffset>349250</wp:posOffset>
                </wp:positionV>
                <wp:extent cx="1896745" cy="43180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1896110"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7506D" w14:textId="77777777" w:rsidR="00851DC7" w:rsidRDefault="00851DC7" w:rsidP="00851DC7">
                            <w:r>
                              <w:t>10 x 1 = 10 marks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FB976E" id="_x0000_t202" coordsize="21600,21600" o:spt="202" path="m,l,21600r21600,l21600,xe">
                <v:stroke joinstyle="miter"/>
                <v:path gradientshapeok="t" o:connecttype="rect"/>
              </v:shapetype>
              <v:shape id="Text Box 19" o:spid="_x0000_s1026" type="#_x0000_t202" style="position:absolute;margin-left:360.65pt;margin-top:27.5pt;width:149.35pt;height: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" filled="f" stroked="f" strokeweight=".5pt">
                <v:textbox>
                  <w:txbxContent>
                    <w:p w14:paraId="2017506D" w14:textId="77777777" w:rsidR="00851DC7" w:rsidRDefault="00851DC7" w:rsidP="00851DC7">
                      <w:r>
                        <w:t>10 x 1 = 10 marks</w:t>
                      </w:r>
                    </w:p>
                  </w:txbxContent>
                </v:textbox>
              </v:shape>
            </w:pict>
          </mc:Fallback>
        </mc:AlternateContent>
      </w:r>
      <w:r w:rsidRPr="006F68D0">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17ED3273" wp14:editId="529F92BD">
                <wp:simplePos x="0" y="0"/>
                <wp:positionH relativeFrom="column">
                  <wp:posOffset>5030470</wp:posOffset>
                </wp:positionH>
                <wp:positionV relativeFrom="paragraph">
                  <wp:posOffset>170815</wp:posOffset>
                </wp:positionV>
                <wp:extent cx="457200" cy="8255"/>
                <wp:effectExtent l="0" t="0" r="19050" b="29845"/>
                <wp:wrapNone/>
                <wp:docPr id="14" name="Straight Connector 14"/>
                <wp:cNvGraphicFramePr/>
                <a:graphic xmlns:a="http://schemas.openxmlformats.org/drawingml/2006/main">
                  <a:graphicData uri="http://schemas.microsoft.com/office/word/2010/wordprocessingShape">
                    <wps:wsp>
                      <wps:cNvCnPr/>
                      <wps:spPr>
                        <a:xfrm flipV="1">
                          <a:off x="0" y="0"/>
                          <a:ext cx="45720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3AF2E0" id="Straight Connector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1pt,13.45pt" to="432.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" strokecolor="black [3213]" strokeweight=".5pt">
                <v:stroke joinstyle="miter"/>
              </v:line>
            </w:pict>
          </mc:Fallback>
        </mc:AlternateContent>
      </w:r>
      <w:r w:rsidRPr="006F68D0">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01B5374E" wp14:editId="247495C2">
                <wp:simplePos x="0" y="0"/>
                <wp:positionH relativeFrom="column">
                  <wp:posOffset>2286000</wp:posOffset>
                </wp:positionH>
                <wp:positionV relativeFrom="paragraph">
                  <wp:posOffset>170180</wp:posOffset>
                </wp:positionV>
                <wp:extent cx="457200" cy="8255"/>
                <wp:effectExtent l="0" t="0" r="19050" b="29845"/>
                <wp:wrapNone/>
                <wp:docPr id="5" name="Straight Connector 5"/>
                <wp:cNvGraphicFramePr/>
                <a:graphic xmlns:a="http://schemas.openxmlformats.org/drawingml/2006/main">
                  <a:graphicData uri="http://schemas.microsoft.com/office/word/2010/wordprocessingShape">
                    <wps:wsp>
                      <wps:cNvCnPr/>
                      <wps:spPr>
                        <a:xfrm flipV="1">
                          <a:off x="0" y="0"/>
                          <a:ext cx="45720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5854D4"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4pt" to="3in,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" strokecolor="black [3213]" strokeweight=".5pt">
                <v:stroke joinstyle="miter"/>
              </v:line>
            </w:pict>
          </mc:Fallback>
        </mc:AlternateContent>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u w:val="single"/>
        </w:rPr>
        <w:t>281600</w:t>
      </w:r>
      <w:r w:rsidRPr="006F68D0">
        <w:rPr>
          <w:rFonts w:ascii="Times New Roman" w:hAnsi="Times New Roman" w:cs="Times New Roman"/>
          <w:u w:val="single"/>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rPr>
        <w:tab/>
      </w:r>
      <w:r w:rsidRPr="006F68D0">
        <w:rPr>
          <w:rFonts w:ascii="Times New Roman" w:hAnsi="Times New Roman" w:cs="Times New Roman"/>
          <w:u w:val="single"/>
        </w:rPr>
        <w:t>281600</w:t>
      </w:r>
    </w:p>
    <w:p w14:paraId="4DD01E47" w14:textId="1F885974" w:rsidR="00480320" w:rsidRPr="006F68D0" w:rsidRDefault="00480320" w:rsidP="00480320">
      <w:pPr>
        <w:ind w:right="-330"/>
        <w:rPr>
          <w:rFonts w:ascii="Times New Roman" w:hAnsi="Times New Roman" w:cs="Times New Roman"/>
          <w:lang w:val="en-US"/>
        </w:rPr>
      </w:pPr>
    </w:p>
    <w:p w14:paraId="2D448DF0" w14:textId="77777777" w:rsidR="00873264" w:rsidRPr="006F68D0" w:rsidRDefault="00873264" w:rsidP="00873264">
      <w:pPr>
        <w:ind w:left="360"/>
        <w:rPr>
          <w:rFonts w:ascii="Times New Roman" w:hAnsi="Times New Roman" w:cs="Times New Roman"/>
        </w:rPr>
      </w:pPr>
    </w:p>
    <w:p w14:paraId="060746DC" w14:textId="77777777" w:rsidR="00873264" w:rsidRPr="006F68D0" w:rsidRDefault="00873264" w:rsidP="00873264">
      <w:pPr>
        <w:jc w:val="both"/>
        <w:rPr>
          <w:rFonts w:ascii="Times New Roman" w:hAnsi="Times New Roman" w:cs="Times New Roman"/>
          <w:lang w:val="en-US"/>
        </w:rPr>
      </w:pPr>
    </w:p>
    <w:p w14:paraId="1EC50DBA" w14:textId="3DAFDACF" w:rsidR="006F68D0" w:rsidRPr="006F68D0" w:rsidRDefault="006F68D0" w:rsidP="006F68D0">
      <w:pPr>
        <w:jc w:val="both"/>
        <w:rPr>
          <w:rFonts w:ascii="Times New Roman" w:hAnsi="Times New Roman" w:cs="Times New Roman"/>
          <w:lang w:val="en-US"/>
        </w:rPr>
      </w:pPr>
    </w:p>
    <w:p w14:paraId="20EB798A" w14:textId="10E2D455" w:rsidR="000860F7" w:rsidRPr="006F68D0" w:rsidRDefault="000860F7" w:rsidP="006F68D0">
      <w:pPr>
        <w:ind w:left="567"/>
        <w:jc w:val="both"/>
        <w:rPr>
          <w:rFonts w:ascii="Times New Roman" w:hAnsi="Times New Roman" w:cs="Times New Roman"/>
          <w:lang w:val="en-US"/>
        </w:rPr>
      </w:pPr>
    </w:p>
    <w:p w14:paraId="5E559B2F" w14:textId="01DBCE04" w:rsidR="00552AE6" w:rsidRPr="006F68D0" w:rsidRDefault="00552AE6" w:rsidP="006F68D0">
      <w:pPr>
        <w:ind w:left="567"/>
        <w:rPr>
          <w:rFonts w:ascii="Times New Roman" w:hAnsi="Times New Roman" w:cs="Times New Roman"/>
          <w:lang w:val="en-US"/>
        </w:rPr>
      </w:pPr>
    </w:p>
    <w:p w14:paraId="08D87BF3" w14:textId="77777777" w:rsidR="00552AE6" w:rsidRPr="006F68D0" w:rsidRDefault="00552AE6" w:rsidP="006F68D0">
      <w:pPr>
        <w:ind w:left="567"/>
        <w:rPr>
          <w:rFonts w:ascii="Times New Roman" w:hAnsi="Times New Roman" w:cs="Times New Roman"/>
        </w:rPr>
      </w:pPr>
    </w:p>
    <w:sectPr w:rsidR="00552AE6" w:rsidRPr="006F68D0" w:rsidSect="00073A78">
      <w:footerReference w:type="default" r:id="rId7"/>
      <w:pgSz w:w="11906" w:h="16838"/>
      <w:pgMar w:top="993" w:right="1440" w:bottom="1440" w:left="1440" w:header="708"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9EDD" w14:textId="77777777" w:rsidR="001A5F37" w:rsidRDefault="001A5F37" w:rsidP="00073A78">
      <w:pPr>
        <w:spacing w:after="0" w:line="240" w:lineRule="auto"/>
      </w:pPr>
      <w:r>
        <w:separator/>
      </w:r>
    </w:p>
  </w:endnote>
  <w:endnote w:type="continuationSeparator" w:id="0">
    <w:p w14:paraId="62D24D3D" w14:textId="77777777" w:rsidR="001A5F37" w:rsidRDefault="001A5F37" w:rsidP="0007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509972"/>
      <w:docPartObj>
        <w:docPartGallery w:val="Page Numbers (Bottom of Page)"/>
        <w:docPartUnique/>
      </w:docPartObj>
    </w:sdtPr>
    <w:sdtEndPr/>
    <w:sdtContent>
      <w:sdt>
        <w:sdtPr>
          <w:id w:val="-1705238520"/>
          <w:docPartObj>
            <w:docPartGallery w:val="Page Numbers (Top of Page)"/>
            <w:docPartUnique/>
          </w:docPartObj>
        </w:sdtPr>
        <w:sdtEndPr/>
        <w:sdtContent>
          <w:p w14:paraId="008B0812" w14:textId="1E97DF8A" w:rsidR="00073A78" w:rsidRDefault="00073A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Pr>
                <w:b/>
                <w:bCs/>
                <w:sz w:val="24"/>
                <w:szCs w:val="24"/>
                <w:lang w:val="en-US"/>
              </w:rPr>
              <w:t>Business Studies</w:t>
            </w:r>
          </w:p>
        </w:sdtContent>
      </w:sdt>
    </w:sdtContent>
  </w:sdt>
  <w:p w14:paraId="3DEAD2E7" w14:textId="77777777" w:rsidR="00073A78" w:rsidRDefault="00073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F10A" w14:textId="77777777" w:rsidR="001A5F37" w:rsidRDefault="001A5F37" w:rsidP="00073A78">
      <w:pPr>
        <w:spacing w:after="0" w:line="240" w:lineRule="auto"/>
      </w:pPr>
      <w:r>
        <w:separator/>
      </w:r>
    </w:p>
  </w:footnote>
  <w:footnote w:type="continuationSeparator" w:id="0">
    <w:p w14:paraId="2C395E3B" w14:textId="77777777" w:rsidR="001A5F37" w:rsidRDefault="001A5F37" w:rsidP="00073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666"/>
    <w:multiLevelType w:val="hybridMultilevel"/>
    <w:tmpl w:val="7114AC2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067CE1"/>
    <w:multiLevelType w:val="hybridMultilevel"/>
    <w:tmpl w:val="3AD2E986"/>
    <w:lvl w:ilvl="0" w:tplc="2000001B">
      <w:start w:val="1"/>
      <w:numFmt w:val="lowerRoman"/>
      <w:lvlText w:val="%1."/>
      <w:lvlJc w:val="right"/>
      <w:pPr>
        <w:ind w:left="720" w:hanging="360"/>
      </w:pPr>
    </w:lvl>
    <w:lvl w:ilvl="1" w:tplc="38AA5CDA">
      <w:start w:val="1"/>
      <w:numFmt w:val="lowerRoman"/>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23638F"/>
    <w:multiLevelType w:val="hybridMultilevel"/>
    <w:tmpl w:val="40741944"/>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8E3BF5"/>
    <w:multiLevelType w:val="hybridMultilevel"/>
    <w:tmpl w:val="2BB8B5E0"/>
    <w:lvl w:ilvl="0" w:tplc="5C70B3B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1F2CCC"/>
    <w:multiLevelType w:val="hybridMultilevel"/>
    <w:tmpl w:val="9C3421A8"/>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5C58A1"/>
    <w:multiLevelType w:val="hybridMultilevel"/>
    <w:tmpl w:val="CDE674A6"/>
    <w:lvl w:ilvl="0" w:tplc="FFFFFFFF">
      <w:start w:val="1"/>
      <w:numFmt w:val="lowerRoman"/>
      <w:lvlText w:val="%1."/>
      <w:lvlJc w:val="right"/>
      <w:pPr>
        <w:ind w:left="720" w:hanging="360"/>
      </w:pPr>
    </w:lvl>
    <w:lvl w:ilvl="1" w:tplc="2000001B">
      <w:start w:val="1"/>
      <w:numFmt w:val="lowerRoman"/>
      <w:lvlText w:val="%2."/>
      <w:lvlJc w:val="right"/>
      <w:pPr>
        <w:ind w:left="1440" w:hanging="360"/>
      </w:pPr>
    </w:lvl>
    <w:lvl w:ilvl="2" w:tplc="8E7CBFE6">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FA579F"/>
    <w:multiLevelType w:val="hybridMultilevel"/>
    <w:tmpl w:val="308E2F42"/>
    <w:lvl w:ilvl="0" w:tplc="37D433B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D542616"/>
    <w:multiLevelType w:val="hybridMultilevel"/>
    <w:tmpl w:val="CAB078BE"/>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F1B50E4"/>
    <w:multiLevelType w:val="hybridMultilevel"/>
    <w:tmpl w:val="C0E20F6E"/>
    <w:lvl w:ilvl="0" w:tplc="0809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817C49"/>
    <w:multiLevelType w:val="hybridMultilevel"/>
    <w:tmpl w:val="8600578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3F877FD"/>
    <w:multiLevelType w:val="hybridMultilevel"/>
    <w:tmpl w:val="5ADE9046"/>
    <w:lvl w:ilvl="0" w:tplc="2A5A3E3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4502E07"/>
    <w:multiLevelType w:val="hybridMultilevel"/>
    <w:tmpl w:val="1470663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DAC3CAE"/>
    <w:multiLevelType w:val="hybridMultilevel"/>
    <w:tmpl w:val="53C8852C"/>
    <w:lvl w:ilvl="0" w:tplc="2000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EE4497"/>
    <w:multiLevelType w:val="hybridMultilevel"/>
    <w:tmpl w:val="BD8077A4"/>
    <w:lvl w:ilvl="0" w:tplc="18082FB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DC673BD"/>
    <w:multiLevelType w:val="hybridMultilevel"/>
    <w:tmpl w:val="D89EDBE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260621B"/>
    <w:multiLevelType w:val="hybridMultilevel"/>
    <w:tmpl w:val="96E0B8C8"/>
    <w:lvl w:ilvl="0" w:tplc="D8DE403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4620A7D"/>
    <w:multiLevelType w:val="hybridMultilevel"/>
    <w:tmpl w:val="1F929E94"/>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5E651659"/>
    <w:multiLevelType w:val="hybridMultilevel"/>
    <w:tmpl w:val="5E36B424"/>
    <w:lvl w:ilvl="0" w:tplc="07163F8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08F1119"/>
    <w:multiLevelType w:val="hybridMultilevel"/>
    <w:tmpl w:val="511E5340"/>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4822B4B"/>
    <w:multiLevelType w:val="hybridMultilevel"/>
    <w:tmpl w:val="4CCEF62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5A23E09"/>
    <w:multiLevelType w:val="hybridMultilevel"/>
    <w:tmpl w:val="1382A5A2"/>
    <w:lvl w:ilvl="0" w:tplc="ABE851E4">
      <w:start w:val="1"/>
      <w:numFmt w:val="lowerLetter"/>
      <w:lvlText w:val="%1."/>
      <w:lvlJc w:val="left"/>
      <w:pPr>
        <w:ind w:left="408" w:hanging="360"/>
      </w:pPr>
      <w:rPr>
        <w:rFonts w:hint="default"/>
      </w:rPr>
    </w:lvl>
    <w:lvl w:ilvl="1" w:tplc="20000019" w:tentative="1">
      <w:start w:val="1"/>
      <w:numFmt w:val="lowerLetter"/>
      <w:lvlText w:val="%2."/>
      <w:lvlJc w:val="left"/>
      <w:pPr>
        <w:ind w:left="1128" w:hanging="360"/>
      </w:pPr>
    </w:lvl>
    <w:lvl w:ilvl="2" w:tplc="2000001B" w:tentative="1">
      <w:start w:val="1"/>
      <w:numFmt w:val="lowerRoman"/>
      <w:lvlText w:val="%3."/>
      <w:lvlJc w:val="right"/>
      <w:pPr>
        <w:ind w:left="1848" w:hanging="180"/>
      </w:pPr>
    </w:lvl>
    <w:lvl w:ilvl="3" w:tplc="2000000F" w:tentative="1">
      <w:start w:val="1"/>
      <w:numFmt w:val="decimal"/>
      <w:lvlText w:val="%4."/>
      <w:lvlJc w:val="left"/>
      <w:pPr>
        <w:ind w:left="2568" w:hanging="360"/>
      </w:pPr>
    </w:lvl>
    <w:lvl w:ilvl="4" w:tplc="20000019" w:tentative="1">
      <w:start w:val="1"/>
      <w:numFmt w:val="lowerLetter"/>
      <w:lvlText w:val="%5."/>
      <w:lvlJc w:val="left"/>
      <w:pPr>
        <w:ind w:left="3288" w:hanging="360"/>
      </w:pPr>
    </w:lvl>
    <w:lvl w:ilvl="5" w:tplc="2000001B" w:tentative="1">
      <w:start w:val="1"/>
      <w:numFmt w:val="lowerRoman"/>
      <w:lvlText w:val="%6."/>
      <w:lvlJc w:val="right"/>
      <w:pPr>
        <w:ind w:left="4008" w:hanging="180"/>
      </w:pPr>
    </w:lvl>
    <w:lvl w:ilvl="6" w:tplc="2000000F" w:tentative="1">
      <w:start w:val="1"/>
      <w:numFmt w:val="decimal"/>
      <w:lvlText w:val="%7."/>
      <w:lvlJc w:val="left"/>
      <w:pPr>
        <w:ind w:left="4728" w:hanging="360"/>
      </w:pPr>
    </w:lvl>
    <w:lvl w:ilvl="7" w:tplc="20000019" w:tentative="1">
      <w:start w:val="1"/>
      <w:numFmt w:val="lowerLetter"/>
      <w:lvlText w:val="%8."/>
      <w:lvlJc w:val="left"/>
      <w:pPr>
        <w:ind w:left="5448" w:hanging="360"/>
      </w:pPr>
    </w:lvl>
    <w:lvl w:ilvl="8" w:tplc="2000001B" w:tentative="1">
      <w:start w:val="1"/>
      <w:numFmt w:val="lowerRoman"/>
      <w:lvlText w:val="%9."/>
      <w:lvlJc w:val="right"/>
      <w:pPr>
        <w:ind w:left="6168" w:hanging="180"/>
      </w:pPr>
    </w:lvl>
  </w:abstractNum>
  <w:num w:numId="1">
    <w:abstractNumId w:val="8"/>
  </w:num>
  <w:num w:numId="2">
    <w:abstractNumId w:val="12"/>
  </w:num>
  <w:num w:numId="3">
    <w:abstractNumId w:val="11"/>
  </w:num>
  <w:num w:numId="4">
    <w:abstractNumId w:val="20"/>
  </w:num>
  <w:num w:numId="5">
    <w:abstractNumId w:val="19"/>
  </w:num>
  <w:num w:numId="6">
    <w:abstractNumId w:val="10"/>
  </w:num>
  <w:num w:numId="7">
    <w:abstractNumId w:val="2"/>
  </w:num>
  <w:num w:numId="8">
    <w:abstractNumId w:val="15"/>
  </w:num>
  <w:num w:numId="9">
    <w:abstractNumId w:val="16"/>
  </w:num>
  <w:num w:numId="10">
    <w:abstractNumId w:val="6"/>
  </w:num>
  <w:num w:numId="11">
    <w:abstractNumId w:val="9"/>
  </w:num>
  <w:num w:numId="12">
    <w:abstractNumId w:val="13"/>
  </w:num>
  <w:num w:numId="13">
    <w:abstractNumId w:val="7"/>
  </w:num>
  <w:num w:numId="14">
    <w:abstractNumId w:val="17"/>
  </w:num>
  <w:num w:numId="15">
    <w:abstractNumId w:val="1"/>
  </w:num>
  <w:num w:numId="16">
    <w:abstractNumId w:val="3"/>
  </w:num>
  <w:num w:numId="17">
    <w:abstractNumId w:val="18"/>
  </w:num>
  <w:num w:numId="18">
    <w:abstractNumId w:val="5"/>
  </w:num>
  <w:num w:numId="19">
    <w:abstractNumId w:val="4"/>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E6"/>
    <w:rsid w:val="00073A78"/>
    <w:rsid w:val="000860F7"/>
    <w:rsid w:val="00105ACA"/>
    <w:rsid w:val="00134710"/>
    <w:rsid w:val="00196C99"/>
    <w:rsid w:val="001A5F37"/>
    <w:rsid w:val="003D1FFB"/>
    <w:rsid w:val="00480320"/>
    <w:rsid w:val="004B74A0"/>
    <w:rsid w:val="00500854"/>
    <w:rsid w:val="00552AE6"/>
    <w:rsid w:val="00643386"/>
    <w:rsid w:val="006F68D0"/>
    <w:rsid w:val="007C605D"/>
    <w:rsid w:val="00805787"/>
    <w:rsid w:val="00851DC7"/>
    <w:rsid w:val="00873264"/>
    <w:rsid w:val="00A348BE"/>
    <w:rsid w:val="00A534E7"/>
    <w:rsid w:val="00A7770D"/>
    <w:rsid w:val="00B77529"/>
    <w:rsid w:val="00C705C6"/>
    <w:rsid w:val="00DF09DF"/>
    <w:rsid w:val="00F31D19"/>
    <w:rsid w:val="00F33C53"/>
    <w:rsid w:val="00F74F5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33C2C"/>
  <w15:chartTrackingRefBased/>
  <w15:docId w15:val="{87553A94-5FE7-48BE-8102-791C95E4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AE6"/>
    <w:pPr>
      <w:ind w:left="720"/>
      <w:contextualSpacing/>
    </w:pPr>
  </w:style>
  <w:style w:type="paragraph" w:styleId="Header">
    <w:name w:val="header"/>
    <w:basedOn w:val="Normal"/>
    <w:link w:val="HeaderChar"/>
    <w:uiPriority w:val="99"/>
    <w:unhideWhenUsed/>
    <w:rsid w:val="00073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A78"/>
  </w:style>
  <w:style w:type="paragraph" w:styleId="Footer">
    <w:name w:val="footer"/>
    <w:basedOn w:val="Normal"/>
    <w:link w:val="FooterChar"/>
    <w:uiPriority w:val="99"/>
    <w:unhideWhenUsed/>
    <w:rsid w:val="00073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40718">
      <w:bodyDiv w:val="1"/>
      <w:marLeft w:val="0"/>
      <w:marRight w:val="0"/>
      <w:marTop w:val="0"/>
      <w:marBottom w:val="0"/>
      <w:divBdr>
        <w:top w:val="none" w:sz="0" w:space="0" w:color="auto"/>
        <w:left w:val="none" w:sz="0" w:space="0" w:color="auto"/>
        <w:bottom w:val="none" w:sz="0" w:space="0" w:color="auto"/>
        <w:right w:val="none" w:sz="0" w:space="0" w:color="auto"/>
      </w:divBdr>
    </w:div>
    <w:div w:id="1212184566">
      <w:bodyDiv w:val="1"/>
      <w:marLeft w:val="0"/>
      <w:marRight w:val="0"/>
      <w:marTop w:val="0"/>
      <w:marBottom w:val="0"/>
      <w:divBdr>
        <w:top w:val="none" w:sz="0" w:space="0" w:color="auto"/>
        <w:left w:val="none" w:sz="0" w:space="0" w:color="auto"/>
        <w:bottom w:val="none" w:sz="0" w:space="0" w:color="auto"/>
        <w:right w:val="none" w:sz="0" w:space="0" w:color="auto"/>
      </w:divBdr>
    </w:div>
    <w:div w:id="1470199011">
      <w:bodyDiv w:val="1"/>
      <w:marLeft w:val="0"/>
      <w:marRight w:val="0"/>
      <w:marTop w:val="0"/>
      <w:marBottom w:val="0"/>
      <w:divBdr>
        <w:top w:val="none" w:sz="0" w:space="0" w:color="auto"/>
        <w:left w:val="none" w:sz="0" w:space="0" w:color="auto"/>
        <w:bottom w:val="none" w:sz="0" w:space="0" w:color="auto"/>
        <w:right w:val="none" w:sz="0" w:space="0" w:color="auto"/>
      </w:divBdr>
    </w:div>
    <w:div w:id="1644850446">
      <w:bodyDiv w:val="1"/>
      <w:marLeft w:val="0"/>
      <w:marRight w:val="0"/>
      <w:marTop w:val="0"/>
      <w:marBottom w:val="0"/>
      <w:divBdr>
        <w:top w:val="none" w:sz="0" w:space="0" w:color="auto"/>
        <w:left w:val="none" w:sz="0" w:space="0" w:color="auto"/>
        <w:bottom w:val="none" w:sz="0" w:space="0" w:color="auto"/>
        <w:right w:val="none" w:sz="0" w:space="0" w:color="auto"/>
      </w:divBdr>
    </w:div>
    <w:div w:id="20737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dc:creator>
  <cp:keywords/>
  <dc:description/>
  <cp:lastModifiedBy>ADMIN</cp:lastModifiedBy>
  <cp:revision>2</cp:revision>
  <dcterms:created xsi:type="dcterms:W3CDTF">2024-07-10T08:49:00Z</dcterms:created>
  <dcterms:modified xsi:type="dcterms:W3CDTF">2024-07-10T08:49:00Z</dcterms:modified>
</cp:coreProperties>
</file>